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Лан еще несколько раз тайком приходил на его лекции, но семейные неурядицы и гнет реальности заставили его вновь спрятаться в свою раковину, так и не сделав по-настоящему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трепет казался лишь полуденным наваждением — мимолетным, не оставившим и следа. Семь лет способны стереть всё. Прошло столько времени, что Линь Лан почти уверился: он давно забыл тот день, давно забыл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этому имени снова возникнуть в поле зрения, как мир Линь Лана пришел в полное расстройство. Он стал рассеянным, начал совершать ошибки в работе, подолгу замирал на своем рабочем месте, глядя в пустоту. Взгляд начальника становился всё более раздраженным, а за спиной поползли сплетни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псих какой-то! — порой в сердцах бросал Линь Лан, проклиная того, кто разыграл целый спектакль в роли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его охватывала ярость, стоило лишь наткнуться на старые чаты, прослушать записи с надрывным дыханием или увидеть в альбоме фотографии, на которых человек с каждым разом выглядел всё изможденнее. Воспоминания стали острыми осколками стекла: каждое прикосновение к ним оставляло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очередная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ворочался с боку на бок, сбивая одеяло в бесформенный ком. Стоило закрыть глаза, как в ушах начинал звучать его голос. Его улыбка, его сообщения, его статная фигура на кафедре — всё было живым, словно это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 что, с вампиром связался? Как ты умудрился так похудеть? — Мэн Юй при встрече громко ахнул. — Неужели несчастная любовь? Но ты же вроде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состояние не очень, — Линь Лан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тридцать лет, ты что, думаешь, ты сделан из железа? — Мэн Юй продолжал ворчать, но в его глазах читалась тревога. — Если так пойдет и дальше, ты скоро окажешься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друга согрела сердце Линь Лана. В этом мире всё еще оставался кто-то, кому небезразлична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как он? Как он живет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Линь Лан поспешно ее отогнал. Он не смел расспрашивать Мэн Юя. Хотя тот когда-то был его студентом, с тех пор прошло столько лет — пора бы уже всё отпустить. Больше всего он боялся услышать от Мэн Юя какие-нибудь дурные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встречи в пустую квартиру, Линь Лан почувствовал, как на него навалилась тяжесть усталости. Хроническая бессонница, стресс на работе, нерегулярное питание и эмоциональные качели — прислонившись к дивану, он незаметно для самого себя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закружился, и Линь Лан осознал, что парит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от злости, что ли? — Линь Лан подлетел к зеркалу, но оно было пустым. Он горько усмехнулся, глядя на свое безжизненное тело, оставшееся на диване. — Знал бы, что так выйдет, хотя бы дочитал те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свою оболочку, но не успел даже толком подумать, как сознание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перед ним предстал знакомый потолок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тяжелым, словно налитым свинцом. Линь Лан с трудом пошевелил глазами. В воздухе стоял запах стирального порошка 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с силой колотил по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Лан! Мне уже учитель Чжан звонил! Если не встанешь сейчас, пеняй на себя, он тебя живьем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…Иду, — голос прозвучал пугающе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что, горло дверью прищемил? Звучишь как утка! — Ван Сяо с преувеличенным удивлением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хотел разозлиться, но лишь усмехнулся: сейчас он не мог слышать ничего про 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ждать, мне пора, а то учитель Ли съест уже меня! — выпалил Ван Сяо и вихрем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 грохотом захлопнулась, Линь Лан наконец нащупал телефон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экране указывала на то время, когда родители только-только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боль. Даже начав всё сначала, он не смог изменить этот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вернулся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упрямо собирался бросить аспирантуру, и ни уговоры научного руководителя, ни просьбы друзей не могли пошатнуть его решение. Сейчас, оглядываясь назад, он понимал, что вел себя совершенно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страх. Страх увидеть сочувствующие взгляды, страх столкнуться с будущим раскаянием, поэтому он просто обрубил все связи, решив сбежать самым радикальным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горько покачал головой. Человек действительно никогда не может понять самого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http://bllate.org/book/24409/2850481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