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нес на плече Е Цзымина — того самого легендарного будущего правителя Государства Цзян — и наконец добрался до заброшенного домика неподалеку от городской стены. Судя по слою пыли, им не пользовались уже очень давно. Кое-как расчистив место для ночлега, Цин Чэн на мгновение задумался, но все же снял с Е Цзымина блокировку снотворной точки. Из-за тряски в пути тот спал очень беспокойно, и стоило воздействие на точку исчезнуть, как 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самыми простыми словами объяснил, что пришел его спасти, после чего без лишних церемоний повалился на кучу соломы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 на рассвете.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ради этого вытащил меня среди ночи? Я должен был спать в своей мягкой и теплой постели. Тебе что, заняться нечем? Посреди ночи похищать людей и при этом вести себя так, будто совершаешь благородный поступок? И ты называешь это отдыхом? До рассвета осталось всего пара часов! После такой суматохи кто вообще сможет уснуть? — Е Цзымин ворчал, с крайним недовольством глядя на Цин Чэна, который уже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Если да, то веди себя тише. Если не хочешь спать, то я хочу, — холодно ответил Цин Чэн, перевернулся на другой бок, спиной к Е Цзымину,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сердито уставился на спину Цин Чэна, но в конце концов снова лег. Несмотря на раздражение, он довольно быстро уснул. В последнее время его постоянно клонило в сон, словно сил не хватало, сколько бы он ни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Цин Чэн разбудил Е Цзымина, сунул ему в руки одежду и велел немедленно переодеться и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Это же женское платье! Ты, извращенец, у тебя что, такие наклонности? — разразился Е Цзымин, увидев, что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Какая разница, женское или нет? Надень это, так будет проще выйти из города. Или ты хочешь остаться в Государстве Маньлин и через три дня превратиться в труп? — низкий голос Цин Чэна заставил Е Цзымина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лачуги, завуалированный Е Цзымин застыл в изумлении. Перед ветхой дверью стоял роскошный паланкин, а по бокам, почтительно склонившись, замерли шесть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еще что такое? — прошептал Е Цзымин, приближаясь к Цин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передвижения, подготовленное для вас. Прошу прощения за вчерашний испуг. А теперь прошу немедленно занять место в паланкине, госпожа, нам пора в путь, домой, — Цин Чэн склонил голову и намеренно громко и почтительно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говори. Если возникнут проблемы — я сам решу, — тихо добавил он, помогая переодетому в женщину Е Цзымину забраться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 нас напали разбойники, и третьей супруге семьи Чжоу пришлось задержаться в этом злополучном месте. Теперь госпожа возвращается домой навестить родных, надеюсь на ваше содействие, — именно эти властные слова услышал Е Цзымин изнутри паланкина, и почему-то на душе у него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городских ворот они столкнулись с трудностями. Стражник, осмотрев жетон семьи Чжоу, настоял на том, чтобы лично увидеть супругу, прежде чем пропускать паланкин. Цин Чэн был недоволен и уже обдумывал, не прорваться ли силой, если договориться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видя, что человек в паланкине медлит и не показывается, начали проявлять нетерпение. Цин Чэн только собрался что-то сказать, как вдруг получил сильный пинок. К счастью, чтобы изображать дородного управляющего, он подложил под одежду на животе немало ткани, да и природная ловкость помогла ему избежать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воин, если вы покалечите моего слугу, кто же будет выполнять его работу? Может, вы сами хотите занять его место? — из паланкина донесся чистый, но властный женский голос. Затем полог приподнялся, и взору присутствующих предстали прекрасные, полные достоинства глаза. Хотя лицо было скрыто, по одному этому чистому взгляду можно было представить, какая красота прячется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на мгновение опешил, но быстро взял себя в руки, продолжая стоять с опущенной головой и согнутой спиной, сохраняя вид почтительности. Если бы вокруг ворот не затаилось столько тайных стражей, из-за чего прорваться силой было почти невозможно, он бы ни за что не пошел на подобное унижение. Старый дурак, ни одно его задание не обходилось без таких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 подошел ближе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госпожу за щедрое вознаграждение, полученное пару дней назад. Прошу прощения за дерзость, госпожа,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приказывая пропустить их, и преграды были быстро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благополучно покинули Столицу Государства Маньлин. Спустя четверть часа, отпустив носильщиков, они тут же переоделись в удобную дорожную одежду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