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проснулся в одиночестве — Кэйи рядом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неподвижность сделала и без того уставшее тело ещё более ноющим. Стоявшие снаружи рыцари, очевидно, услышали движение в комнате и предусмотрительно принесли одежду. Дилюк на мгновение замер, но затем привычно принял вещи. Рыцарь не ушёл, а молча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Чёрные рыцари — это лишь инструмент в руках Кэйи, Дилюк чувствовал себя так, словно под их бездушными взглядами вынужден был признаться всему Мондштадту, что он и есть Полуночный герой. Огромный стыд накрыл его с головой. Он так сильно сжал ткань, что на ней остались заломы. Почувствовав его нерешительность, Чёрный рыцарь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Дилюк, прошу, одевайтесь. Король вас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одеваясь, Дилюк понимал, что Кэйа наблюдает за ним через глаза этого существа, и лишние колебания лишь разожгут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неважно себя чувствую, в Королевский двор не приду, — произнёс Дилюк, глядя на всё ещё стоявшего перед ним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Дилюк, Король вас ждёт, — беспрекословно повторил Чёрный рыцарь приказ своего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Мондштадта погибли в последней битве. По отношению к этим бывшим сослуживцам по Ордо Фавониус Кэйа казался пугающе холодным и беспощадным. Решимость возродить свою страну не оставляла места для малейшей угрозы, и Чёрные рыцари стали его шедевром — пустыми оболочками, обеспечивающими абсолютную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поговорить с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рыцарь замер на мгновение, после чего раздался голос Кэйи: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 чему такая холодность? Король — это всего лишь титул. Мне куда больше нравилось, когда ты называл меня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заставило сердце Дилюка, казалось бы, уже превратившееся в пепел, вновь болезненно сжаться. Он вспомнил то далёкое время, когда их отношения были совсем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короткого разговора столпившиеся у двери Чёрные рыцари отступили, словно морской прилив. Будучи капитаном, Дилюк мог свободно отдавать им приказы, пока не поступило прямое распоряжение от Короля, и это принесло ему мимолётное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рыцари ушли, Дилюк с непроницаемым лицом запер дверь изнутри. Он тщательно просканировал комнату с помощью элементального зрения, удостоверившись, что не осталось никаких следов магической энергии, и поднял с пола вчерашнюю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чёрной тканью скрывался потайной карман. Он был выполнен настолько искусно, что терялся в сплетении узоров, и заметить его было невозможно даже при самом пристальном осмотре. Дилюк провёл пальцами вдоль швов и, добравшись до третьего узора, нащупал скрытую застёжку.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извлечь предмет, как по комнате пронёсся мягкий ветерок, коснувшись его волос. Однако прежде чем ветер успел усилиться, густая волна Пиро-энергии накрепко сковала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Сердце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Дилюка были и другие цели в этой вылазке, но Сердце Бога стало для него неожиданным подарком. В памяти всплыл образ юноши, внезапно появившегося перед ним: золотистые волосы, немного растрёпанные, но не скрывающие уверенности и задора их обладателя. В глазах Дилюка 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 оставался таким же жизнерадостным, как и прежде. Казалось, хаос, в который Каэнри'ах погрузил Тейват, совсем его не тяготил — он был уверен, что справится с любой бедой. Как и сейчас: он появился прямо в Королевском дворце Каэнри'ах, в личных покоях капитана Чёрных рыцарей, и рядом с ним любая проблема виделась решаемой.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тёплых объятий Итэр наконец стал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Итэр, что значит тот Глаз Бога, который ты мне дал? Зачем мне его хранить? И в чём заключается способ спасти Тейват?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шквал вопросов Итэр ответил без суеты — за всё это время он стал куда более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нашёл выход. Тебе нужно лишь поместить Сердце Бога в руки статуи Анемо Архонта в Мондштадте, а остальное предоставь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Итэр всегда выполнял свои обещания, но в этот раз, несмотря на его лёгкий тон, у Дилюка оставалось нехорошее предчувствие. Однако, доверяя Итэру, он решил довериться и его плану. В конце концов, в одиночку выступить против всего Каэнри'ах было невозможно, а Путешественник, будучи врагом Небесного порядка, обладал способностями, недоступными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Паймон? Она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А-ха-ха… Ей нездоровится, поэтому она не пришла, — Итэр коротко усмехнулся и сразу вернулся к делу: — Ты тот, кому Кэйа доверяет. Лучше тебя никто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промолчал. Тот, кому доверяют? Ирония судьбы. Но если это поможет Итэру, возможно, в этом и заключается его высшая ценность. Мондштадт давно пал, и наблюдать за тем, как исчезает всё, что он поклялся защищать, было не больно — он онемел, существуя в родном городе словно живой мертвец. Если бы не тайные встречи с Путешественником, он не знал бы, сколько ещё смог бы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твёрдое обещание, Итэр обменялся с ним последними сведениями и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Тейват под властью Каэнри'ах стонал от боли. Монстры Бездны, хиличурлы и маги Бездны вытеснили прежних жителей. Новый правитель поставил лишь одно условие — он хотел, чтобы Дилюк стал его капитаном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не помнил, как согласился. Может, ради того, чтобы люди жили чуть лучше, а может, из-за собственного эгоизма. Он до сих пор не мог поверить, что Кэйа, который в детстве бегал за ним, называя братом, превратился в этого холодного и безжалостного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вновь, высокомерный Кэйа был уже совсем не тем человеком, которого он знал. Дилюк был вынужден стать любовником Короля, и он не понимал, как всё дошло до этого. Неужели возрождение страны действительно так важно? Важнее, чем их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каждой попытки прояснить ситуацию наступало лишь разочарование. Только золотоволосый юноша оставался его единственной надеждой. Возможно, совершить великое дело вместе с Путешественником и спасти Тейват — это именно то, ради чего стоит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Первоочередная задача — незаметно поместить Глаз Бога на статую Анемо Архонта в старом Мондштадте, находящемся на осадном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вышел из комнаты. Чёрные рыцари тут же окружили его. Казалось, они даже не осознавали неуместности своего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рассеянно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патрулирование, я иду к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послушно удалились. Почувствовав, что чужие взгляды больше не сверлят его спину, Дилюк немного расслабился. Времени было мало, и раз он сказал, что идёт к Кэйе, ему действительно нужно было туда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намеренно прошёл через площадь и, сделав большой крюк, наконец достиг Королевского двора — бывшей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Дилюк, вы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http://bllate.org/book/21480/2198126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