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Ощущение легкого покалывания пробежало от затылка к самому сердцу. Гу Цзинлань вздрогнул, почувствовав неладное, и поспешно отстранился от Лу Юаньшао,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Юаньшао, оставайся сегодня в Обители Слушающего Волны. Завтра я отведу тебя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посмотрел на свои пальцы, ощущая необъяснимую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Цзинлань привел себя в порядок и, сидя в теплой гостиной, дожидался племянника. Когда Цзиньсэ привел мальчика, Гу Цзинлань внимательно его осмотрел и остался доволен: на Лу Юаньшао была его старая одежда, и, если тот не строил из себя дурачка, выглядел он как вполне миловидный и тонкий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Гу Цзинлань внезапно обернулся, велел слугам принести воды с перцем и щедро сбрызнул ею рукава мальчика. Похлопав его по голове, он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по обстоятельствам. Нужно плакать — плачь. Если слезы не идут, три глаза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застыл, не зная, что и ответить. Его лицо выражало крайнюю степень недоумения. Разве его дядя не должен быть возвышенным и далеким от мирской суеты? Откуда он знает такие подлые приемчики?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Гу лишь усмехнулся про себя: малыш, ты еще слишком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Госпожа-мать недавно перенесла простуду, но теперь ей стало лучше, и она возобновила утренние приемы. В Дворе Сосен и Журавлей было многолюдно. В поместье герцога Вэй иерархия была строгой: сама госпожа-мать, затем герцогиня, за ней — старшая и вторая невестки. Лу Цзялань, третий среди внуков, еще не был женат. Ниже шли остальные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старшая невестка сама была гэ-эр, госпожа-мать отпустила ее пораньше, поэтому во время визита Гу Цзинланя ее не было. В зале оставались в основном женщины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клана Лу занимал особое положение. Стоило ему войти, как лицо госпожи-матери смягчилось, и она заговорила с ним удивительно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предчувствие Гу Цзинланя лишь усилилось. Что-то не так! Отношение госпожи-матери было неестественным. Возможно, прежний владелец тела этого не замечал, но с опытом десятилетий в шоу-бизнесе Гу Цзинлань сразу понял: так не относятся к родному внуку. В ее словах сквозило почтение, а за внешней близостью скрывалась глубокая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прежний Лу Цзялань был талантлив и умен, разве нужно выказывать такое почтение собственному внуку? Гу Цзинлань поставил большой вопрос напротив происхождения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сомнения и, сохраняя привычную холодность, непринужденно беседовал с госпожой-матерью. Окружающие привыкли к его отстраненности, зато за его спиной Лу Юаньшао стал объектом пристального внимания всех дам и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Цзинлань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попросить вас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Госпожа-мать удивилась. Третий внук редко о чем-то просил. Почти всё, что было в Обители Слушающего Волны, они с герцогом давали ему сами. Раз уж он заговорил, она не могла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Сяо Ци внезапно ворвался ко мне, схватил меня за руку, но молчал. Я почувствовал неладное. Позже слуги поймали в отдаленном уголке воровку — это оказалась главная нянька Сяо Ци. Я долго расспрашивал мальчика и лишь спустя полчаса добился правды: эта женщина заставила его прийти ко мне, чтобы отвлечь мое внимание, пока сама она промышляла кражами! А если бедный Сяо Ци не слушался, его били до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закатал рукав Лу Юаньшао, обнажив ужасающие кровоподтеки. Дамы вокруг ахнули. Госпожа-мать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иди сюда, покажи прабабушке…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съежился, робко посмотрел на госпожу-мать и спрятался за спину Гу Цзинланя. Сегодня он вел себя безупречно, играя роль запуганного дурачка. Лишь когда Гу Цзинлань подтолкнул его, он, не имея выбора, быстро протер глаза рукавом, пропитанным перцем, и, изобразив крайнюю осторожность, направился к госпоже-матери.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пары шагов, он вдруг развернулся и бросился обратно, вцепившись в ногу Гу Цзинланя. Ребенок рыдал, голос его дрожал от страха, а слезы лились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усмехнулся про себя, хотя на лице отразил лишь беспокойство. Он взял Лу Юаньшао за руку и опустился на колени перед госпожой-матерью: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обнаружилось в моей обители, значит, это судьба. Сяо Ци уже восемь, но он до сих пор не учился, и мы не знаем, чему его могла научить та злая служанка. Прошу вас, позвольте мне забрать его к себе и обучать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Госпожа-мать немного подумала и согласилась. Раньше Лу Юаньшао всегда был грязным и глуповатым, и дамы старались держаться от него подальше. Но теперь, видя чистого, испуганного ребенка, который дрожал от каждого звука, она вдруг прониклась жалостью к этому правнуку.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госпожа Фу за ним следила! Разве так можно обращаться с моим правнуком! — госпожа-мать в ярости ударила тростью о пол. — Позвать сюда госпожу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Лу Юаньшао вжался в объятия Гу Цзинланя, заливаясь слезами. Гу Цзинлань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переигрываешь!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Лу Юаньшао зарыдал в голос, обхватив дядю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лишь вздохнул. Решил пойти наперекор? Он осторожно погладил его по спине, сохраняя на лице холодную маску, но действуя с необычайной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вчера сильно напугали. Бабушка, если больше ничего нет, я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хлопоты о Сяо Ци ложатся на тебя, третий внук, — ответила госпожа-мать.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опустил глаза, и сомнения его усилились: разве нужно говорить «хлопоты» о собственном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Слушающего Волны, Лу Юаньшао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за спасение. Я никогда не забуду этой милости и отплачу вам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посмотрел на него и вздохнул. Не зря Кунши называл этого мальчишку обладателем величайшей судьбы. В столь юном возрасте он был невероятно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мой племянник, я не мог остаться в стороне, — он помог ему подняться. — Теперь не будешь притворяться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молча покачал головой. Ситуация изменилась. Все в поместье знали о его положении, но никто не хотел ссориться с госпожой Фу. Если бы дядя был жесток, он мог бы просто избавиться от него. Кому было дело до нелюбимого слабоумного седьмого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здесь. Если что-то понадобится — проси. Все, что есть у меня, будет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остался. Гу Цзинлань приказал слугам относиться к нему как ко второму хозяину. К счастью, тяжелое детство закалило характер мальчика: он не стал заносчивым и не побежал хвастаться перед другими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остался доволен и на следующий день начал сам учить его грамоте. Оказалось, у Лу Юаньшао выдающиеся способности. Гу Цзинлань заверил его, что в Обители Слушающего Волны можно не притворяться — все слуги были верны ему, и ни одна новость не выйдет за пределы двора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стал учиться с невероятным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Лу Юаньшао приносил дяде прописи. Почерк был еще незрелым, но в нем уже чувствовалась скрытая сила. Гу Цзинлань понимал, что даже без его помощи этот ребенок рано или поздно вырвался бы из оков. Его собственное появление стало лишь шансом, и его главная роль — дать мальчику защиту 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бесчисленных сценариях, которые он играл, у главного героя всегда есть покровители. А он — лишь один из них. Теперь, когда с племянником все было ясно, пришло время разобраться с тайной собственного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из дворца прибыл евнух Ци с указом императора: в честь праздника пятнадцатого числа на семейный банкет приглашались три лучших выпускника экзаменов, включая Чжуанъюаня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конечно, не смел ослушаться. На прошлом банкете прежний владелец тела не смог присутствовать из-за болезни. Гу Цзинлань размышлял: банкет, похоже, устраивался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он прибыл во дворец. Вспоминая других приглашенных: Баньянь был выходцем из бедной семьи, а Танхуа — гэ-эр из знатного рода Цзяннани. Говорили, что у него на лбу была красная родинка, которую называли Родинкой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Гу Цзинлань увидел, как Баньяня ведут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Чжуанъюань Лу наконец прибыл, я провожу вас, — к нему подошел евнух Ци, личный слуга императора Иньюань-ди.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удивился. Зачем самому влиятельному евнуху императора лично провожать Чжуанъюаня? Он почувствовал, как дернулся глаз.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http://bllate.org/book/20357/2035244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