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на войне все средства хороши. Раз уж Лань Юньцзэ решил спасать человека, он не мог быть настолько глуп, чтобы по-настоящему явиться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пир в Хунмэне, а своего мужа он решил пока не беспокоить. Тот зарабатывал деньги на содержание семьи, а вся эта история с внебрачной связью прежнего владельца тела была до того мерзкой, что Лань Юньцзэ не хотел его расстраивать. Вспомнив яркое, красивое лицо своего супруга, Лань Юньцзэ слегка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адрес бара, он сосредоточил внутреннюю силу и быстро помчался к месту назначения. Цингун он решил не использовать: его муж не раз повторял, что повсюду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глядя на стремительно исчезающего Лань Юньцзэ, остолбенел. Это ведь была будущая надежда Пути боевых искусств их города H! Если он сейчас сбежит, где его потом искать? Старейшина поспешил следом,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Юный друг, постой... давай просто обменяемся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остановился у входа в бар. Уже смеркалось, и фасад здания сиял огнями. Стоя у дверей, можно было услышать оглушительную музыку, доносившуюся изнутри. Молодые люди в откровенных нарядах, взявшись под руки, заходили внутрь. Лань Юньцзэ слегка отвернулся, стараясь не смотреть на пышные формы девушек,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оказывается, это просто современный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цели своего визита, он надвинул шляпу пониже и обошел здание к черному входу. Бросив взгляд на открытое окно второго этажа, он собрал энергию, одним прыжком взмыл вверх и легко проскользнул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увидев, как его будущая звезда исчезает за пределами бара, часто заморгал. Ну надо же, молодежь, не ищет легких путей! Впрочем, лишь вздохнув, он понял, что его старые кости на такую высоту не запрыгнут. Поэтому он просто направился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порога, как его преградил охранник с выкрашенными в желтый цвет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тебе здесь не место. Смотри, как бы удар не хватил или сердце не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нахмурился, в его облике появилось невольное величие. Он вытащил несколько купюр и сунул их в руки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мальчишка, что зашел раньше, — мой внук,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оказался понятливым — в их заведении нередко случалось, что родители искали своих детей. Он тут же расплылся в подобострастной улыбке, припрятал деньги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проходите, дедуля. Вы в отличной форме, желаю вам подцепить какую-нибудь девчонку и оторваться по полной,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Старейшину У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Юньцзэ, надвинув шляпу и полностью скрыв свою ауру, словно растворился в темноте. В прошлой жизни, будучи передовым бойцом, он привык проникать в тыл врага и устранять главных военачальников. Это помещение оказалось гардеробной, где в углу были свалены черные форменные костюмы. Лань Юньцзэ переоделся в облегающую черную форму, которая подчеркнула его тонкую талию и прямые длинные ноги. Поправив штаны, он слегка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послышались шаги. Лань Юньцзэ прищурился и бесшумно спрятался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еще смеет просить нас принести 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босс просто использует её, чтобы развести того дурачка из семьи Лань. Когда босс закончит, делай с ней что хочешь,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верно. Подумать только, какие у неё ножки, ц-ц-ц. А тот дурачок из семьи Лань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полный идиот, что баба скажет, то и делает. Пошли скорее, отнесем еду в 207-й.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рано или поздно я её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скрываясь в тени, прищурился. Похоже, с этой любовницей и внебрачным ребенком всё было не так просто. Он решил остаться на месте и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у меня под сердцем твой ребенок, ты должен позаботиться о нас, — девушка выглядела очень молодой, но её лицо было густо накрашено, что совсем не соответствовало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прозвищу Янь-гэ, бородатый громила, едва скрывая раздражение, притворно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если сможешь обмануть того дурачка и заставить его сбыть эту партию товара, мы будем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почувствовал отвращение: эти двое были одного поля ягоды. Эта женщина крутила романы с несколькими мужчинами сразу, и ребенок в её чреве вовсе не принадлежал прежнему владельцу тела. Значит, помогать ей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уже собрался уходить, как вдруг с лестницы донесся шум: наверх вбежали несколько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Снизу пришел какой-то старик и крушит всё на своем пути! Это мастер боевых искусств, наши ребята не могут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http://bllate.org/book/20007/1973882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