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коричневые побеги, пробившись сквозь почву, неизвестно когда намертво вцепились в подошву её обуви, извиваясь, словно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Ми, обладавший острым зрением, сразу это заметил и жестами показал ей, чтобы она поскорее сняла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поспешно принялась за дело, но, когда левый ботинок был снят лишь наполовину, она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Чжан Чжу засуетился, не зная, куда себя 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остановилась? Снимай быстрее! Это вряд ли способ убийства Мамы, у нас ещё есть шанс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медленно подняла голову, её губы были бледными,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продолжила разуваться. Когда она полностью освободила ногу и отпустила ботинок, тот не упал, а медленно завис в воздухе — коричневые побеги пронзили подошву, соединяя её стопу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прошептала она, — так холодно, и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 застыла в той же позе, лицо её посерело, словно она уже видела, как в конце пути её поджидает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Чжу, небритый и грубый мужчина, сорвался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Ми... Лу Ми, спаси Сяо Мэй, я был неправ, не держи на меня зла. Ты ведь понял, что с этими цветами что-то не так, значит, сможешь её спасти,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ответил с суровым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извивающихся побегов был вязким и неприятным, но помимо него он услышал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звук был едва уловим, но, прислушавшись несколько раз, он убедился: что-то пробирается к ним прямо под землей. И целью этого существа, скорее всего, была Чжан Мэй, сорвавшая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выступил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Мэй обнаружила, что её ботинки прилипли к земле, он начал использовать свою способность. Однако сколько бы он ни пытался, подчинить побеги так же, как воду или огонь, у него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всё ближе и ближе. Чжан Чжу тоже услышал шум и в панике схватил Лу Ми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приближается? Ты... ты придумал,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стиснул зубы и потянулся к Чжан Мэй, которая уже стояла, остолбенев от ужаса. В тот же миг из земли рядом с ней вырвался побег толщиной с руку взрослого мужчины, обвился вокруг её пояса и утянул в разверзшуюся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схватил пустоту. Секундой позже земля, словно пасть дикого зверя, распахнулась еще шире, и наружу вырвались два более мощных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обладая зрением, мгновенно выбрали цели: один обхватил Лу Ми и Нин Чжуанчжуан, другой — пытавшегося сбежать Чжан Чжу, и всех троих затянуло в непроглядную тьму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над головой снова сомкнулась, слышалось лишь шуршание ползающих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потер лоб и медленно открыл глаза — вокруг не было видно ни зги. Лишь густой запах гнилого мяса бил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ощупал пространство рядом с собой и наткнулся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приглушенный голос Нин Чжуанчжуан: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поспешно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слава богу. А где остальные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Нин Чжуанчжуан встала и отряхнулась от пыли, а следом раздалось «хлоп» — и прямо перед его лицом возникла жуткая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отпрянул от испуга, но тут же сообразил: Нин Чжуанчжуан включила фонарик и поднесла его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время ты выбрала, чтобы меня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откуда у тебя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предмет с помощью браслета, — Нин Чжуанчжуан убрала фонарик и осветила окрестности. — Те двое по фамилии Чжан, должно быть, где-то в другом месте. Странно, мы же не срывали цветы, почему нас тоже утащили?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побеги решили, что мы с ними заодно, раз тоже собирались сорвать цветы, — рассуждал Лу Ми,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на удивление просторно. Под ногами — голая земля, а несколько толстых древесных стволов подпирали свод, словно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там, наверху? Стоило Лу Ми об этом подумать, как Нин Чжуанчжуан, словно прочитав его мысли, подняла фонарик и осветила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 судорожно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Безголовое тело, обернутое какой-то зеленой липкой субстанцией, словно коконом, висело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телосложению и одежде, это тот самый парень, которому отрезали язык, — тихо проговорил Лу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кивнула и направила луч дальше, где виднелись другие тела, висящие под сводом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задрав головы и считая — всего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побеги принадлежат цветам-людоедам у стены, — Лу Ми вспомнил увиденное на кухне, — то эти безголовые тела, скорее всего, служат им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от тех девяти Игроков в гостиной остались только головы... От одной мысли об этом становится не по себе.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 Но, возможно, здесь удастся найти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делаю, когда мне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шла рядом, и её хвостики подпрыгивали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пою. И пою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заинтересовался. В этой хрупкой девушке чувствовалась жизненная сила, которая его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между стволами, ища выход. Чтобы не привлечь чудовищ, держались совсем близко. Нин Чжуанчжуан на примере песни на день рождения вполголоса объясняла, как контролировать дыхание и резонанс, а Лу Ми внимательно слушал и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тьма, которую не пробивал свет фонарика, и зловонные безголовые тела над головой казались уже не такими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очень долго, и даже начали разговаривать о жизни в реальном мире. Лу Ми признался, что потерял память, а Нин Чжуанчжуан рассказала ему о своей семье и школьных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Ми уже почти расслабился и хотел потянуться, луч фонарика внезапно выхватил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ними, совсем близко, свернулось в клубок крошечное, угольно-черное человекоподобное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тут же погасила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вновь поглотила всё, и по спине обоих пробежал холодный пот — свет на мгновение скользнул по лицу существа. Оно было сморщенным, а по его поверхности ползали несколько извивающихся синих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существо смотрело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