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я изучил вдоль и поперек, — Гу Цянье холодно посмотрел на него. — Чего ты так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криво усмехнулся. Да, между ним и Гу Цянье была близость, но всё это в прошлом. Если бы только можно, он бы предпочел никогда больше не иметь дел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сейчас очень грязный, лучше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вырваться, его запястье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я твой босс, делай, как я сказал, и не дергайся, — уши Су Си наполнил ледяной, властный голос Гу Цянье. — Иначе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вздрогнул. Он прекрасно знал, насколько жестокими могут быть методы Гу Цянье. Если тот решит отыграться на Лу Ане, все его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Су Си глубоко вздохнул, решив покориться. Чувствуя исходящую от мужчины ледяную ауру, он не смел даже пошевелиться, словно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Си лихорадочно соображал, как вырваться из рук Гу Цянье, он почувствовал, как теплые пальцы коснулись его черных волос. К своему удивлению, он ощутил, как с его прически бережно стряхивают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ледяной взгляд Гу Цянье вдруг на мгновение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галлюцинация? Тот самый высокомерный президент, и вдруг — не брезгует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подозрительно посмотрел на Гу Цянье и обнаружил, что тот тоже изучает его. На Гу Цянье был безупречно сшитый черный костюм от кутюр. Холодный, утонченный, с чертами лица, словно высеченными из камня, он выглядел невероятно красивым в мягком свете автомобильных ламп. Голубые глаза, устремленные на него, заставили сердце Су Си дрогнуть, словно камень, брошенный в воду, вызвал теплые круги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не поддаться чарам такого мужчины. Если подумать, та ночь была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внезапно ужаснулся собственной мысли: Ты что, с ума сошел, Су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отогнал эту нелепую мысль и сам принялся стряхивать снег с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куда ближе, чем просто знакомые, а ты до сих пор ведешь себя так отчужденно, — Гу Цянье прищурился, в его голосе сквозило недовольство. — Ты даже прикосновения моего не терпишь. А что, если я захочу взять тебя силой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невольно представил себе эти немыслимые картины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сделка уже завершена,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больно сжал его подбородок, заставив Су Си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только и мечтают подобраться ко мне поближе, с чего это ты так рвешься прочь? — Гу Цянье подался вперед и зловеще прошептал: — Это заставляет меня подозревать, что ты сомневаешься в моей мужской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Силе? Какая нелепость! У него до сих пор всё тело ноет. Огромную взрывную энергию и выносливость Гу Цянье он прочувствовал на себе и теперь даже слегка побаивался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Гу, вы очень сильны, я признаю свое поражение. Но у меня дела, пожалуйста, позвольте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почувствовал исходящую от него опасность и попытался вырваться из объятий, но Гу Цянье держал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Цянье отдал приказ в повелительном тоне. Он не терпел неповиновения и всегда заставлял других платить за это высокую цену. Однако, увидев белоснежную, нежную мочку уха Су Си, он внезапно подавил вспышку гнева, и в его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Чш... — Су Си судорожно вздохнул, когда его ухо ощутимо прикусили.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снова угодил в логово волка. Судя по обстановке, его снова собираются съесть. Нет, нужно срочно менять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уперся ладонями в грудь Гу Цянье и, кокетливо моргнув,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посмотрите, на кого я похож, я же только испорчу вам настроение. К тому же, вокруг вас всегда полно людей, зачем вам такой неотёсанный,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его грубо толкнули на сиденье. Гу Цянье возвышался над ним, его взгляд, холодный, как иней, заставил Су Си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у тебя есть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становилась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ты можешь выйти из машины прямо сейчас, но я не уверен, что захочу оставить у себя сотрудника, который меня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— уволит? Он-то может уйти, но что будет с Лу Анем? Если Гу Цянье разозлится, положение Лу Ана станет катастрофическим, и ни один агент больше не возьмется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вариант? — с тревогой спросил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