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сейчас тяжело болен, и не пройдет много времени, как наследный принц взойдет на престол. Когда это случится, положение при дворе станет шатким. Как думаешь, на кого тебе стоит опереться?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стоявшего перед ним юноши побледнело. Чу Мухэнь в одной фразе озвучил то, что пугало его больше всего. Южное государство сейчас оказалось в кольце врагов, и чтобы удержать власть в своих руках, ему жизненно необходимо было найти опору. А самым влиятельным и надежным человеком при дворе был не кто иной, как Регент Чу Мухэнь.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весть о том, что настоящий наследный принц был отправлен в Северное государство, просочится наружу, что тогда будет, Второй принц? Думаю, вы сами прекрасно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Чу Мухэня оставался спокойным, а голос — мягким и низким, словно перезвон колокольчиков, чей отзвук долго висел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сердце Гу Цзинси ухнуло в ледяную бездну, отчего по телу разлился пробирающий до костей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угрожаешь мне? Или ты считаешь, что в Южном государстве дом Чу теперь может вершить всё, что пожелает?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не будьте так наивны. То, что вы можете заручиться поддержкой нашего дома с помощью собственного тела, — это еще очень дешево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Загнанный в угол сложившейся ситуацией, он чувствовал, как по спине бегут мурашки. Гу Цзинси, никогда прежде не сталкивавшийся с подобными делами, совершенно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снова замолчал, Чу Мухэнь не стал торопить. Его красивые, проницательные глаза скользнули по свету за окном, и он добавил с непринужденной ленцой: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темноты еще далеко, так что у Вашего Высочества есть время подумать. Как решитесь — пришлите кого-нибудь в мою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поднялся, собираясь уходить. Но когда он проходил мимо, Гу Цзинси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 Твои сведения точны?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Мухэнь бросил на него тяжелый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В Северном государстве полно людей, наделенных лишь грубой силой. Если бы я не мог ручаться даже за такие сведения, как бы я смог защищать Южное государство?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помочь мне вернуть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Цзинси произнес лишь половину фразы, но смысл был ясен: он хотел вернуть брата, отправленного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Мухэнь посмотрел на руку, сжимавшую его запястье — кончики пальцев Гу Цзинси уже побелели от напряжения. Регент ответил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года. В течение трех лет я помогу тебе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Цзинси поднял глаза, и в них невольно заблестела влага, а затем красивые, словно озерная гладь, очи наполнились слезами. Он не обладал холодным рассудком и решительностью Гу Цзинсюя. С самого детства он был мягким и чувствительным, но старший брат оберегал его так бережно, что он совсем забыл о жестокости императорского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Мухэнь, глядя на него, поднял вторую руку и смахнул слезу с щеки Гу Цзинси: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 сейчас. Если поплачешь в постели, возможно, я проникнусь к тебе чуть большей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Цзинси тут же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Мухэнь произнес безразлично: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разговариваешь с людьми, особенно с теми, кого ненавидишь, такие слезы лишь заставят их думать, что тебя легко сломить. Оставь это для меня, но не показывай свою слабость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Цзинси вздрогнул, немедленно выпустил запястье Чу Мухэня и, стиснув зубы, с силой вытер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я не плачу! Три года, о которых ты говоришь, — это слишком долго, я не могу ждать.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года... Пожалуй,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Мухэнь ответил равнодушно, а затем, приподняв бровь,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заключить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 В течение двух лет, если ты будешь давать мне сведения, я буду проводить с тобой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сон в одной постели, разве в этом есть что-то трудное? В детстве они с братом часто спали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и вправду так решительны.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Мухэня потемнел. Его черные глаза впились в Гу Цзинси, словно он был готов проглотить его целиком, точно тигр, наблюдающий за добычей, которая сама пришла к нему в пасть. В этом взгляде отчетливо читалось возбуждение, которое он даже не пытался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только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Цзинси охрип, он подавлял эмоции, но в словах все еще слышалась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Сведения? — Чу Мухэнь усмехнулся. — А будет ли вестей из Северного государства много или мало, зависит от того, насколько старательно Ваше Высочество будет ублажать меня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Цзинси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http://bllate.org/book/19559/1918086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