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улов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вдоль берега, чтобы унять чувство сытости, Гу Юй заодно решил разобраться, каким именно багажом знаний в искусстве меча он теперь обладает. Прежде всего, он осознал, что владеет более чем тридцатью видами Намерения Меча, из которых двенадцать были пятого ранга и выше. Свитков с Техникой меча набралось сто тринадцать, сорок восемь из них — пятого ранга и выше. Сверхспособностей оказалось меньше всего, восемь, но все они были не ниже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свитки с Техникой меча ниже третьего ранга Гу Юй даже не смотрел. А вот Намерения Меча и сверхспособности пятого ранга и выше были невероятно ценными, причем Гу Юю даже не нужно было их специально изучать — он мог управлять ими по первому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Гу Юй решил, что, как только выберется из Моря Мечей, сразу призовет отца, Гу Чэньюаня. Во-первых, Мао Ань посмел пойти на такой риск и попытался его убить — разве это не прямое оскорбление Гу Чэньюаня? Если не показать этому выскочке и стоящему за ним клану Ду, где их место, они так и будут считать его за мягкотелого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нужно было выполнить обещание и сделать так, чтобы Гу Чэньюань взял Шэнь Ецана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в-третьих, стоило лично объясниться с отцом по поводу пробуждения своей родословной. После того как он наелся, он снова попытался скрыть уши и хвост, но потерпел неудачу. В конце концов, покопавшись в памяти, доставшейся от предков, он нашел ответ: оказывается, во время первого пробуждения он передал часть энергии Шэнь Ецану, из-за чего его собственное пробуждение вышло неполным, и теперь он не мог свободно менять форму. Как завершить этот процесс? Гу Юй не знал, поэтому было логичнее всего спросить совета у Гу Чэньюаня, который среди людей лучше всех разбирался в Драгоценном кролике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полученных знаний было слишком много, чтобы изучить их все разом. В конце концов, за двумя зайцами погонишься — ни одного не поймаешь. А так как его познания в пути меча явно уступали отцовским, лучше было позволить ему взглянуть на них и отобрать то, что действительно подойдет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Мао Ань сбросил его с Драгоценной ладьи, Гу Юй впервые осознал: это не ролевая игра, это не просто сюжет романа, а самый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неверное движение — и он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нереальности происходящего, будто он смотрел на мир сквозь туман, исчезло, а на смену ему пришла твердая решимость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выжить! Прожить в этом мире совершенствующихся, где сильный пожирает слабого, до самой старости! Конечно, было бы неплохо, если бы, воспользовавшись удачей Шэнь Ецана, он смог вознестись — кто знает, вдруг это станет билетом обратно в его родной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что именно Шэнь Ецан получил на этом острове, Гу Юй мудро решил не лезть с расспросами. В конце концов, если Шэнь Ецан станет сильнее, для него самого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прогулку, они вернулись в дом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было небольшим, едва вмещало двоих. Но Гу Юй уже успел открыться перед Шэнь Ецаном, так что просто спать рядом — это он вполне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 один за другим. В мгновение ока прошло уже около двадцати дней с тех пор, как они оказались на спине гигантского кита, и отношения между ними стали куда более непринужденными.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больше не строил из себя важного молодого господина и постепенно начал проявлять свой истинный характер. Он не только заставлял Шэнь Ецана лазить на деревья за птицами, осваивая сотню и один способ охоты, но и учил его плавать в море, нырять и резвиться вместе с китом. Они не теряли времени даром: смастерили из веток удочки и с легкостью ловили одну Рыбу-Меч за другой. Иногда Гу Юй рассказывал глупые шутки, которые Шэнь Ецан не понимал, и тихо посмеивался, глядя на его озадаченное лицо. А когда тот не видел, Гу Юй поджидал момент, когда кит выпускал фонтан воды, и сталкивал Шэнь Ецана из домика, чтобы тот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пребывания в Тайном царстве подходит к концу, Гу Юй даже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только он и Шэнь Ецан, поэтому он мог не притворяться. Но стоило вернуться в человеческое общество, как он снова станет сыном Верховного старейшины Гу Чэньюаня, которому нужно поддерживать бесчисленные сложные связи. От одной этой мысли становилось тошно, а ведь еще до попадания в книгу Гу Юй был социофобом.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 — каждый раз, когда речь заходила о скором уходе из Моря Мечей, в сердце Шэнь Ецана тоже зарождалась тихая печаль. Однако, как бы ни было грустно, жизнь должна продолжаться. Эта короткая передышка — лишь приправа к жизни, и Шэнь Ецан не мог забыть о мести за свой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день, когда Море Мечей оставалось открытым. Завтра Тайное царство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Шэнь Ецан сидели на голове гигантского кита и удили рыбу. Они стали с ним добрыми друзьями и ласково называли его Большой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вполне удовлетворяло странное чувство юмора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кит был одинок. Обладая врожденной мощью, он был окружен Областью Шторма, которая отпугивала большинство существ, и лишь птицы составляли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 нему присоединились Гу Юй и Шэнь Ецан, кит был очень доволен. Он не только позволял им разводить огонь, готовить еду и ловить птиц прямо у себя на спине, но и часто брал их с собой в глубины, чтобы показать подводные красоты. Под защитой толстокожего гиганта они не боялись даже самых ужасающих потоков ци меча. Это заставляло Гу Юя гадать, какому уровню развития соответствует сила этого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был невероятно могуч.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смотрел на безбрежную морскую гладь,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Месячный срок истек, и если ничего не изменится, сегодня ночью Гу Радости Соития даст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пережить эту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бессознательно потер кроличьи уши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то, что звериные уши и хвост постоянно выскакивали в самый неподходящий момент, было серьезной проблемой. Если после выхода из Моря Мечей он не сможет их сдержать и кто-то увидит кроличьи уши,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люди на Континенте Тяньюань в целом враждебно относятся к полукровкам и представителям клана демонов. А полукровкам приходится еще хуже: их не принимают ни люди, ни демоны, и им зачастую приходится прятаться в глухих лесах, чтобы хоть как-то выжить. Если их обнаружат в человеческом мире, это приведет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скрыть кроличьи уши было первоочередной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изо всех сил пытался придумать решение, и на его лице невольно отразилась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 — раздался гул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под ними внезапно подпрыгнул, а затем с грохотом рухнул в воду, подняв огромные брызги. Гу Юй и Шэнь Ецан, не ожидавшие такого, оба оказались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Рыба подплыла к Гу Юю, ее черные глаза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погладил холодную кожу кита и, не зная, плакать или смеяться, спросил: Ты хочешь с нами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 — кит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с Шэнь Ецаном уйдут, и этот кит снова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давай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остаток дня, резвясь с ним. Если бы не внезапно возникший внутри невыносимый жар, Гу Юй почти забыл бы о Гу Радости Соития!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трудом потянул за воротник, чувствуя, как внутри все горит. Он посмотрел на Шэнь Ецана: тот был в воде, его торс обнажен, прозрачные капли скатывались по щекам и падали на сексуальные ключицы. Его тонкие губы слегка изогнулись, а в черных глазах читалась мягкая, почти отеческая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http://bllate.org/book/19176/1882719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