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Жизнестойкость президента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полета он умудрился поднять руку и прохрипеть Сун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Вызови…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глядя на бесчувственного Лу Минъюя, была в ужасе. Она рыдала взахлеб: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Сун… я… я не хотела, что же делать, что теперь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первым делом вызвал скорую, а затем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советую вам связаться со страховой и дорожной полицией. Всё-таки вы человека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подоспели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поехал вместе с Лу Минъюем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выяснилось, что ничего критичного нет — только ушибы да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парня… и впрямь не так-то просто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VIP-палате, Сун Шиань размышлял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между героями действительно должно было произойти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книге героиня должна была слегка въехать в задний бампер машины героя. Испытывая чувство вины, она должна была начать ухаживать за ним, и именно в этот период между ними должны были вспыхнуть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на кровати президента: бледный, в ссадинах и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чуть на тот свет его не отправила. Какая уж тут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пришел в себя во второй половине дня. Открыв глаза, он первым дело увидел участливое лицо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 наконец очнулись! Я так места себе не находил. Как вы себя чувствуете? — засыпал его вопросами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еще не прошла, в голове неприятно пульсировало. Лу Минъюй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осмотрели вас, — продолжал Сун Шиань. — Сказали, раны поверхностные, нужен просто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палату влетела Тан Жуань. Она бросилась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простите меня,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лишь холодно отвернулся, не желая тратить на неё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жив, как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героиня, как и положено гордому Белому лотосу, жаждала ответственности. Она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не волнуйтесь, пока вы не поправитесь, я буду лично за вами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женщину всего трижды, и каждый раз это заканчивалось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настолько устал от жизни, чтобы оставлять Тан Жуань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тут 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всё еще сердитесь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Минъюй. — Просто мне 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закусила губу, в ее взгляде читалось такое отчаяние, будто рухнули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знаю, вы меня вините. Пожалуйста, дайте мне шанс искупить вину, позвольте послужить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стоял на своем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только диву давался: героиня явно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отношений этой парочки зависело его будущее, он уже хотел было вмешаться и разрядить обстановку, но тут «хрупкая» Тан Жуань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качнулось вперед, и она всем весом рухнула прямо 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палате воцарилась тишина, а затем Лу Минъюй издал вопль, похожий на крик забиваемого порося.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даже сам невольно поморщился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по ранам проехалась!»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душераздирающим, что Тан Жуань сама подскочила как ошпаренная.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Минъюя налилось багровым цветом, он указал пальцем на дверь, и рука его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Лу… вы как? Я… я нечаянно… — лепетала перепуганная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прохрипел президент, выплевывая слова. — Пошла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хотела, я просто… — Тан Жуань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рявкнул он, окончательно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Жуань ушла. Сун Шиань тут же нажал кнопку вызова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нанесла «хирургически точный» удар: там, где были легкие ссадины, теперь словно соль насыпали. Раны разошлись, ситуация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темпами, — подумал Сун Шиань, — вместо крематорского финала с погоней за женой, Лу Минъюй сам отправится в крематорий раньше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обработал повреждения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вскрылись, теперь нужен строгий покой на месяц. Нога тоже повреждена, старайтесь поменьше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всерьез сомневаться: точно ли Тан Жуань — его «героиня»? Больше похоже на киллера, подосланного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авария была не самой тяжелой, через два дня Лу Минъюй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он теперь прихрамывал, что изрядно портило его ауру заносчивого властелина. В итоге он решил отлежаться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Лу Минъюя была огромной, но, поскольку он не выносил присутствия чужих людей, кроме приходящей домработницы там никого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всегда удивлялся: как можно жить в такой махине одному и не бояться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роль «мамочки» при больном боссе досталась Сун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мне нужно в туалет. Помоги мне дойти, — позвал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отложил дела и со вздохом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только на одной ноге, так что Лу Минъюю нужно было просто на кого-то опереться. Помощник закинул его руку себе на плечо и с усилием потащил этого гиганта в сторону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классическим героем — метр девяносто ростом, на голову выше его самого. Тащить такую тушу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такая огромная вилла? До туалета целых три минуты ковылять!»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уборной Сун Шиань вдруг одеревенел и неловко покосился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сейчас на ногах не стоит… Он что, заставит меня ЕМУ ПОДДЕРЖИВАТЬ?!»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почувствовал, как в голове проносится табун диких мустангов. Улыбка на его лице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 Помогать гею в ТАКОМ деле… А если искра проскочит? Может, сказать, что я дома газ забыл выключить? Не слишком ли банально?»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аж виски заломило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томительную паузу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Жди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выдохнул с таким облегчением, будто избежал смертной казни. Слава богу, обошлось без интима.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 Минъюю занять устойчивую позицию и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хоть и с трудом, уселся на унитаз. Он уже потянулся к пряжке ремня, как вдруг снова услышал голос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чего это президент так шифруется, даже войти не дал? Неужели у него там какой-то дефект?»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точно! Понятно теперь, почему баб нет: боится, что засмеют, и это ударит по его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