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последовало бы дальше, Цзян Янь не озвучил, но Сюй Ци и так понимал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правда очень по тебе скучаю, и с самого момента нашего расставания только и думал о том, смогу ли я увидеть тебя вновь».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долго пытался напечатать заранее заготовленную отговорку, но так и не смог довести дело до конца. Экран телефона замер на интерфейсе чата; в процессе набора текста он снова и снова перечитывал эти несколько строк искреннего и прямого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Цзян Яня не был напористым, в этот вечер он даже не использовал милых смайликов, но та тоска, которую он так старательно подавлял, сочилась сквозь строки, превращаясь в чувственный туман, затуманивающий рассудок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отложил телефон, решив оставить сообщение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прибрался в комнате, а затем лег спать. Но из-за грызущих мыслей сон не шел; долго ворочаясь с боку на бок, он в конце концов снова зажег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резким и ослепительным. Сюй Ци прищурился и обнаружил, что недописанная причина отказа все еще болтается в поле ввода – тогда его мысли путались настолько, что он не мог связать и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удалил весь текст и заметил, что двадцать минут назад Цзян Янь прислал уточняющий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смотрел на это слово секунд десять; кадык его дернулся. Возможно, посреди ночи голова соображала не лучшим образом, и он коснулся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нажал «удалить у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отмена сообщения не помогла, потому что Цзян Янь ответил ему в ту же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до встречи двадцать восьмого».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Ци, не бери свои слова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согласился, и отозванное сообщение было прочитано, упорствовать дальше было бы просто жеманством.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восьмого числа Сюй Ци, как обычно, встал очень рано. Утром он успел развезти несколько заказов, и в течение этого часа с лишним его не покидала мысль: а не пойти ли на встречу прямо в форме доставщика, всем видом демонстрируя полное безразличие?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лифте он не удержался и взглянул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досрочно завершил смену, вернулся домой, принял душ и переоделся в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экономно, почти все заработанные деньги отсылал родным, оставляя себе лишь необходимый минимум, и вещи покупал редко. Этот комплект он приготовил для поездки на октябрьские каникулы. Собираясь навестить маму с сестрой, он не хотел, чтобы они решили, будто он обделяет себя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первым этот наряд увидит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назначена на половину двенадцатого дня. Сюй Ци прибыл точно в срок, а Цзян Янь, очевидно, пришел заранее и, как в прошлый раз, ждал 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его, Цзян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он почувствовал запах шампуня и геля для душа. Уголки губ Цзян Яня поползли вверх,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пахнешь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как раз пытался сохранять холодный и неприступный вид, но эта фраза выдала его с головой – стало ясно, что он только что из душа. Покраснев до кончиков ушей, он упрямо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покорно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значит,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казалось, от природы знал, как заставить его смущаться. Сюй Ци слегка разозлился, сердито глянул на него, желая отчитать, но, не найдя к чему придраться, просто решил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отдельный кабинет, официант начал подавать блюда. Провозившись все утро, Сюй Ци проголодался, да и неловкость от того, что его попытка принарядиться была раскрыта, давила, поэтому он просто уткнулся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трапезы Сюй Ци заметил на соседнем стуле три изящных бумажных пакета разного размера: самый маленький был едва больше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проследил за его взглядом и, не дожидаясь вопроса,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три «волшебных мешочка».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взял первый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могу показать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пакета маленький торт и торжественно поставил перед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его испек, — ответил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сдержал улыбку и нарочито придирчиво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прием староват.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сработает? Я долго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хотел хладнокровно ответить, что не сработает, но, быть может, освещение в кабинете было слишком удачным, а глаза Цзян Яня сияли слишком ярко и черно. Он лишь поджал губы и в конце концов неопределенно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