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здоровье Чжу Цзюньцина ухудшалось с каждым днем. Лицо его было бледным, и, услышав последние слова, он закашлялся, затем указал на Су Юцяня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Расскажите мне все подробности. Кто был арестован? Мой сын говорил, что у вас есть что-то от Сяомэн для меня.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не осмеливался сказать правду. Если бы он признался, что его сын попал в тюрьму из-за клеветы, Тубао никогда бы не вышел на свободу. Поэтому он сказал, что это была лишь мелкая провинность, и без денег и влияния его сын не сможет выбраться без помощи Чжу Цзюньцина.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достал из кармана предмет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Сяомэн вернулась, она держала это в руках. В последние дни перед смертью она не выпускала этот ароматический мешочек. Наверное, это потому, что вы его подарили. Она смотрела на него, вспоминая вас, и чуть не заболела от тоски. После ее смерти я сохранил этот мешочек, а также некоторые личные вещи Сяомэн. Если вы поможете освободить моего сына, я отдам вам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Цзюньцин, увидев мешочек, покраснел глазами. Это действительно был тот самый мешочек, который он подарил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Мэн была беременна, врач сказал, что положение плода неправильное и ребенок может не выжить или жизнь его будет полна бед. Поэтому они отправились в храм, где провели неделю в молитвах, и там он вымолил этот мешочек. Он молился весь день, чтобы получить его, и только искренняя молитва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снова видит этот мешочек. Чжу Цзюньцин дрожащими руками взял его, и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увидев его реакцию, вздохнул с облегчением. Это действительно сработало.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мой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Я позабочусь о вашем сыне.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и Цай Сяохун, услышав это, радостно посмотрели друг на друга 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стоял у двери, а его помощник наблюдал за его загадочным выражением лица. Даже не слушая, он знал, о чем шла речь внутри. Эти старики были настоящими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действительно отпустим их сына? Он же так обидел младшего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видя, что люди выходят, не стал задерживаться. Спускаясь по лестнице, он отдал приказ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его отпустим. Приказ отца нельзя игнорировать. Но перед этим нужно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вдруг вспомнил что-то и, обернувшись,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Цай Сяохун в детстве часто била нашего Чжиэня кожаным хлыстом? На этот раз возьми хлыст в десять раз толще. Око за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провел в тюрьме уже несколько дней. Он не понимал, чем занимаются его родители. Как они могли быть такими бесполезными и не вытащить его оттуда? Эти старики ни на что не 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ужасе. Тюрьма — это не место для жизни. Еда отвратительная, условия ужасные, и приходится выполнять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Тубао ругал своих родителей в мыслях, к нему подошел 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он обрадовался, думая, что его выпустят, и пошел за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вывели из камеры и заперли в маленькой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испугался и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другой двери вышел человек с хлыстом в руках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в итоге выбросили из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вынесли едва живым, он чувствовал, что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и Цай Сяохун ждали сына у входа. Увидев его, Цай Сяохун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Сын! Тубао, мой мальчик! Что с тобой сделали? Эти звери издевались над тобой? Я потребую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видя, как его жена разыгрывает сцену, схватил ее за руку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Главное, что сын на свободе. Если бы он остался там, он мог бы умереть. Ты думаешь, это деревня? Кто, по-твоему, издевался? Если ты начнешь скандалить, тебя тоже арестуют. Пошли, не теряй времени, веди его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получив выговор, кивнула и поспешила отвести сына в ближайший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так жестоко избил его, но его тело было покрыто следами от хлыста. Кожа была разорвана, и кровь сочилась из ран. Одежда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в десять раз толще обычного. То, что он выжил после такого избиения,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в живых — это уже большая удача, несмотря на то, что его тело было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и Су Юцянь смотрели на него со слезами на глазах. Кто мог быть настолько жестоким? Неужели в тюрьме действительно так издеваются над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Зачем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медпункте, увидев состояние Су Тубао, отказался его принимать: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его в большую больницу. У нас нет оборудования для лечения таких травм. Лекарства тоже не такие сильные. Мы не можем его принять. Не теряйте времени, найдите хорошую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услышав это, почувствовала, как сердце замерло. Она схватила Су Юцяня за руку и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отвезем его в такую больницу, лечение будет дорогим. У нас нет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лежа на кровати, чувствовал, как боль парализует его тело. Он дергался, не желая умирать, и, увидев, что родители беспокоятся о деньгах, схватил мать за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спаси меня…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услышав это, сжала его руку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Тубао. Ты выживешь. Ты наш единственный сын. Мы сделаем все, чтобы спасти тебя, даже если придется продать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достала из кармана предмет и показала Су Юцяню: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это в той комнате. Думаю, это что-то ценное. Может, мы сможем продать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увидев нефритовый перстень, который она достала, понял, что это действительно дорогая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ее за руку и с яростью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потеряла рассудок? Ты украла это? Ты взяла это из комнаты? Это ведь принадлежит старику Чжу,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