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Цикл 2.19. Интеллект для национального мужского идеала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вскинул бровь. Видимо, главная героиня решила не терять времени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она предприняла?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анонимно разослала по всем крупным развлекательным изданиям информацию о том, что главный герой… гей. Содержание писем довольно пакостное. Мне перехватить их? — Клубочек хоть и страдал периодически от «тирании» Су Юя, в решающие моменты всегда знал, на чьей он стороне. Раз уж героиня посмела покуситься на мужчину его Хозяина — она сама ищет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Клубочек потирал крохотные ручки, готовясь к великим свершениям, Су Юй неспешно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ничего блокировать. Просто немного подправь текст: замени имя Ци Чэня на моё. Если какое-то издательство побоится публиковать — подсоби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если вы решили совершить каминг-аут, не обязательно выбирать такой радикальный способ! Зачем вы так с собой? — Клубочек пошатнулся в воздухе, едва не рухнув на пол, и сделал несколько кругов, чтобы восстановить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мельком взглянул на систему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у меня нет склонности к мазохизму. Я просто собираюсь одним махом подрезать крылья Чжао Юаню. Настало время сменить владельца в Развлекательной компании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Клубочек всё ещё не улавливал логики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 Не боитесь, что сами вручите Чжао Юаню повод вышвырнуть вас на улицу?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Клубочек сразу пожалел. Он испуганно затрепетал, ожидая, что Су Юй разозлится или начнёт «играть» с его несчастной электронной оболочкой. Однако тот лишь легко рассмеялся, прищурив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и посмотрим, кто кого вышвырнет.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Клубочек не посмел больше спорить, но перед выполнением всё же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точно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что, самому этим заняться? — Су Юй холодно посмотрел на медлящую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Клубочек тут же принял приказ и послушно заменил имена в анонимных доносах. Хотя внутри всё ещё зудело беспокойство, он понимал: с интеллектом и прозорливостью Хозяина эта затея вряд ли обернётся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правку, Клубочек решился задать ещё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нашёл и сохранил запись того, как Лу Манни покупала те препараты. Опубликовать её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смысла. Придержи до премьеры «Песни Цзяньцзя в глубоком дворце». Пусть это станет её последним «вкладом» в продвижение сериала, — Су Юй махнул рукой. В таких делах важно выбрать идеальный момент — тогда эффект будет в разы сильнее. — А пока продолжай следить за ней. Не давай ей возможности выкинуть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Клубочек три секунды соболезновал Лу Манни, после чего благополучно выкинул её из головы, вернувшись к переживаниям о внезапном каминг-ауте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Манни в этот раз закинула сети очень широко, разослав письма практически во все СМИ, до которых смогла дотянуться. Сделав это, она замерла в томительном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примерно час одно из мелких изданий подало признаки жизни. Лу Манни лихорадочно блеснула глазами; она открыла свежую публикацию, и её взгляд, казалось, сочился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 Чэнь, ты ведь у нас „национальный мужской идеал“, верно? Посмотрим, кто будет поклоняться тебе после этого! Раз уж ты не оставил мне пути к спасению, не вини меня в том, что я потащу тебя за собой в ад!»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вчитываясь в текст, Лу Манни осознала, что что-то не так. Её донос был направлен против Ци Чэня, но здесь… здесь главным героем скандала выступал президент Развлекательной компании Чжао — Чжао Цинсун.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имени объекта, всё остальное в статье в точности повторяло её текст. Лу Манни на мгновение впала в ступор. Она ведь проверяла всё по нескольку раз! Не могла допустить такую глупую ошибку. Так что, чёрт возьми,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первой публикацией начали появляться и другие. И в каждой — в каждой — повторялась та же история. Текст был её, но обвинения летели в адрес Чжао Цинсуна.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статьи множатся одна за другой, Лу Манни едва не забилась в истерике, желая разнести всё вокруг. Но она не могла просто прийти в редакцию и спросить, почему они поменяли имя, поэтому ей оставалось только задыхаться от бессильной ярости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будучи президентом Развлекательной компании Чжао, уже наполовину принадлежал миру шоу-бизнеса, но его статус в деловых кругах был куда значимее. Поэтому меньше чем за полдня о скандале узнал весь бизнес-сегмент.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разумеется, это известие дошло до его номинального отца — Чжао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до его любимого — Ци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входящий звонок от Ци Чэня, Су Юй почувствовал странный укол совести. Его тело невольно отозвалось фантомной болью в определённых местах. Ему совсем не хотелось брать трубку. Он тихо вздохнул, но, заботясь о своём будущем физическом благополучии, всё же ответил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связь установилась, раздался низкий и нежный голос Ци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Сокровище, тебе нечего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тона у Су Юя пробежал холодок по спине. Именно так Ци Чэнь обращался к нему в постели. Он провёл ладонью по лицу, впервые чувствуя себя немного… трусливым.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есть что сказать. Ты ведь уже видел новости? На самом деле, Лу Манни писала всё это про тебя. Это я распорядился заменить твоё имя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 — голос Ци Чэня стал ещё мягче, отчего Су Юй почувствовал себя ещё виноватее.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это не ради каких-то там глупых лозунгов вроде «я хочу как лучше» или «я приму удар на себя». Моё решение абсолютно рационально и выгодно для нас обоих, — Су Юй старался, чтобы его голос звучал ровно и уверенно. — Ты знаешь мою ситуацию. Чжао Юань хоть и мой отец, но его волнует только этот бастард Чжао Циньлянь. Вместо того чтобы ждать у моря погоды, я решил сам забрать то, что мне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скандал — лишь инструмент. Я хочу обрушить акции компании, вынудить мелких акционеров сбросить пакеты, чтобы я мог их выкупить и упрочить своё положение. Конечно, я мог бы добиться этого и другими способами, и я их использую, но этот ход даст отличный эффект: он заставит Чжао Юаня занервничать и напасть на меня раньше времени. Только так я смогу законно и планомерно лишить его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Юй всё это спланировал заранее, он предпочитал подавать это так, будто стоит на вершине морального превосходства — так ведь куда приятнее,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объяснение, Су Юй счёл, что всё разложил по полочкам. Но на другом конце провода Ци Чэнь хранил молчание. Он злился или обдумывал услышанное?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Ци Чэнь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больше ничего не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ещё тут скажешь?» — подумал Су Юй, но вслух осторожно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знаю, что делаю. Никаких проблем у меня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снова спросил Ци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даже Су Юй с его запредельным IQ зашёл в тупик. Он решительно не понимал, чего от него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тихо вздохнул и задал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чем я был занят последний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съёмками? — не раздумывая, ответил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Чэню внезапно захотелось затащить Су Юя в кровать и хорошенько отшлепать, но настроение у него почему-то улучшилось. Он негромко рассмеялся, и его тон стал заметно легче: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совершил каминг-аут перед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прозвучала настолько неожиданно, что Су Юй на мгновение потерял дар речи. Ци Чэнь уже признался родным? Ещё до того, как они официально сошлись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Су Юя всплыл тот взгляд, которым Ци Чэнь смотрел на него, вкладывая ключи в шкатулку — одинокий, тёмный, глубокий как океан, но пронизанный ослепительным пламенем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они были против. Считали, что я должен жениться, завести детей, жить «нормальной» жизнью. Но я не вижу ничего ненормального в том, что люблю тебя. Напротив, я чувствую, что только рядом с тобой становлюсь целым, — Ци Чэнь рассказывал об этом обыденно, будто о какой-то мелочи. — В конце концов, они не смогли со мной совладать и приняли мой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крепче сжал телефон. В горле странно перехватило. Пришлось признать: слова Ци Чэня тронули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не планировал рассказывать тебе об этом. Это было моим решением, оно не должно накладывать на тебя обязательства или становиться грузом. Так же, как и то, что ты… — Ци Чэнь сделал паузу и продолжил всё тем же нежным голосом, —…решил перевести удар с меня на себя и выстроил целый план. Это был твой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спокойный, лишённый всяких упрёков голос Ци Чэня, Су Юй медленно нахмурился. Он начал понимать, в чём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Чэнь,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Сокровище, дай мне договорить, хорошо? — мягко прервал его любовник. Некоторые вещи нужно произносить за один раз, иначе эффект 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поджал губы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я передумал. Я решил рассказать тебе всё. Чтобы ты знал: я открылся семье ради тебя. Я с нетерпением жду момента, когда мы будем вместе, и готов к любым испытаниям, — Ци Чэнь глубоко вздохнул, и в его голосе прорезалось нечто новое. — Тебе не нужно чувствовать себя обязанным. Я просто хочу, чтобы ты это знал.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жертвы приносятся не ради пафоса, а просто потому, что я так чувствую. И я хочу, чтобы ты об этом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откинулся на спинку кресла, слегка запрокинув голову. Он медленно и довольно улыбнулся. Такие признания… они определённо звучали очень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помолчал секунду и добавил почти с благоговением: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хочу знать всё, что делаешь ты. Связано это со мной или нет — неважно. Просто потому, что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прикрыл глаза свободной рукой и улыбнулся ещё шире. В конце концов он не выдержал и негромко рассмеялся — это был глубокий, чувственный смех, в котором смешались нежность и искреннее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пожелаешь, мой милый. Я с радостью исполню это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Сокровище, ты чудо, — на другом конце провода Ци Чэнь тоже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Клубочек в сторонке молча прикрыл глаза. «Как они умудрились превратить серьёзный деловой разговор в такое бесстыдное воркование? Просто глаза бы мои не смотрели!»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http://bllate.org/book/17580/1713984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