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Ци сначала хотела сказать, что раз она осознала свою ошибку, то не будет больше ее ругать, но, увидев, как та качает головой, вся жалость мгновенно испарилась. Она резко встала и, указав на нее пальцем,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с Ло Бин ты разбирайся сама, не думай, что я буду твоей опорой, чтобы ты могла делать что угодно, забудь. Я больше не буду вмешиваться, если не разберешься, отправляйся в долгий отпуск, иди домой и подумай о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добирайся домой на такси. — Цюй Ци холодно произнесла это и снова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она оглянулась,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она чувствовала лишь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начала свою карьеру в восемнадцать лет и сразу же достигла пика, благодаря своему изысканному лицу она быстро стала популярной. В то время, когда внешность была главным критерием, независимо от того, была ли у нее актерская игра, она могла чувствовать себя уверенно. Она излучала невероятную харизму, даже Цюй Ци, опытный агент с десятилетним стажем, не могла не восхищаться, она была прирожденной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она была еще немного наивной, но благодаря своему милому и свежему образу «первой любви» стала национальной любимицей, как раз в то время, когда молодежные сериалы были на пике популярности, и она получила множество предложений, ее популярность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 благодаря работе команды и ее врожденному таланту, а также сильной харизме, она быстро перешла к образу уверенной в себе женщины, и два сериала о карьере получили огромный успех, ее трансформация была очень удачной, и она получила массу положительных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у нее завязались отношения с известным режиссером, и через три месяца страстного романа они быстро поженились, что снова привлекло к ней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то ли из-за того, что она слишком рано стала знаменитой и начала проявлять излишнюю самоуверенность, то ли из-за того, что семейная жизнь не сложилась, или же из-за того, что у ее жены было слишком много поклонников, ее характер стал меняться, она стала капризной, часто устраивала сцены, даже публично проявляла высокомерие, неоднократно конфликтовала с другими актерами, и это стало поводом для нападок со стороны хейтеров, а ее недостатки в актерской игре были раздуты до небес, бесконечные оскорбления и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два года после свадьбы она действительно стала другой, постоянно искала внимания, опускалась до скандалов, защищая свою жену от тех, кто на нее заглядывался, образ «защитницы жены» был создан, но со стороны она выглядела как бешеная собака, которая кусает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жена также страдала из-за ее детских поступков, даже фанаты жены нападали на нее, оскорбляли, надеясь, что они разведутся, что она перестанет преследовать ее, отпустит ее, и даже были те, кто говорил, что ей стоит обратиться к психиатру.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под давлением общественности, они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ее популярность резко упала, и она больше не могла получить достойных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вспоминая прошлое, все еще не хотела отказываться от нее, и с трудом устроила ее на не очень популярное шоу, но, как оказалось, одним из участников была Ло Бин, та самая, кто ухаживал за ее женой. Как только она увидела Ло Бин, начала вести себя вызывающе и даже ударила ее, что привело к большому скандалу.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вышла через боковую дверь больницы и издалека увидела, что у главного входа все еще толпятся журналисты. Она сжала телефон и вздохнула, возможно, действительно пришло время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палате Гу Синьжань постепенно успокоилась и, благодаря Weibo, узнала о жизни своей новой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телефон, высморкалась и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хозяйка этого тела уже развелась, иначе ей пришлось бы столкнуться с женой, которую она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в прошлой жизни или в этой, в ее сердце был только один человек, и она оставалась верна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сложила одеяло, переоделась.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в зеркало, глаза были немного опухшими, но кожа действительно была прекрасной. После ожогов в прошлой жизни она больше не смотрела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она взяла сумку и вышла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подходила к главному входу больницы, зазвонил телефон. Это было сообщение от Цюй Ци, напоминающее ей выйти через боковую дверь, чтобы избежать журналистов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изменила маршрут и незаметно вышла через боковую дверь. Она не поехала на такси, а медленно пошла по тротуару, вспоминая прошлую жизнь и размышляя о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часто слушала, как Сяо Е рассказывала о романах, в которых люди, попавшие в другой мир, обычно получали все воспоминания хозяина тела и жили его жизнью. Но сейчас у нее были только отрывочные воспоминания, возникающие при виде определенных людей, а о жизни этой личности она узнала только из рассказов других в Weibo, и сколько из этого правда, а сколько ложь,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она чувствовала точно — предыдущая хозяйка тела очень любила свою бывшую жену. Даже просто представив ее образ в голове, она ощущала странное волнение. Но почему она так изменилась? И почему изменила? Неужели она действительно была такой плохой, как о ней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продолжала пытаться понять внутренний мир этого тела, но безрезультатно, даже в голове была пустота, никаких полезных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знала, по какой дороге или улице она сейчас шла. Но когда она неожиданно остановилась у входа в жилой комплекс, в голове промелькнуло несколько картинок. Она вошла в комплекс, охранник поклонился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убедило ее, что она действительно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по дорожке из гальки, и в голове постепенно появились образы двух девушек, идущих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Гу Синьжань смеялась, держа руку девушки, и ее любовь была написана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той девушки, она могла вспомнить только ее спину. Она была в бежевом пальто, черных туфлях на тонком каблуке, каштановые кудри слегка спадали на плечи, походка была уверенной, и она излучала невероятную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мягко освещал ее, создавая вокруг нее теплую ауру. Даже просто ее спина вызывала чувство тепла и чистоты, и даже движение руки, поправляющей волосы, было невероятно грациозным.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левом запястье была серебряная лента, которая, двигаясь вместе с рукой, создавала красивые блики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закрыла глаза, этот образ казался ей очень знакомым. Она изо всех сил пыталась разглядеть лицо девушки, но могла видеть только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невольно вспомнив свою Илань. Илань тоже любила держать ее за руку и радовалась, как ребенок, когда была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собралась с мыслями и, следуя воспоминаниям, вернулась домой. Некоторое время изучала дверь, но случайно открыла ее с помощью отпечатка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включила свет, то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пустую комнату, она не могла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большой и пустой, без мебели. Не то чтобы это был дом без вещей, ведь это был элитный жилой комплекс в престижном районе, но если понимать буквально, то это было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вошла в дом, закрыла дверь, у входа не было ни шкафа для обуви, ни дивана, ни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ходила по комнате, звук ее каблуков, ударяющихся о мраморный пол, эхом разносился по пустому пространству, вызывая чувство опустошенности. Здесь не было никакого уюта, разве так жила предыдущая хозяйка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соединена с гостиной, там был винный шкаф с несколькими бутылками дорогого выдержанного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была только вода, хлеб и сосиски, даже овощей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была одна тарелка и одна чашка, она нахмурилась, вспомнив, что у входа видела только одну пару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гардеробной было много одежды и аксессуаров, но многие вещи были новыми, даже бирки не сняты, и они выглядели так, будто их купили только для того, чтобы заполнить пустоту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Объясню сеттинг. Раньше в аннотации шла речь о возвращении в прошлое, но теперь я изменила это на путешествие в параллельный мир. Если бы она вернулась в прошлое, Сяо Е могла бы не родиться или родиться позже, и тогда история с тетей Линь могла бы не состояться. Я долго думала и решила сделать два параллельных мира: в одном Сяо Е и тетя Линь живут счастливо, а мамы в этом мире снова строят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не нравится такой сеттинг, прошу прощения, может быть, увидимся в другой раз. Спасибо за поддержку, в комментариях к этой главе снова будет дождь из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посылаю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