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хихикнул, сделал шаг вперед и, ловко двинувшись, положил руку на плечо собеседника, сняв один наушник и вставив его себе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следовал за Кун Цинхуа. Он был невысокого роста, и, стоя позади Кун Цинхуа, почти полностью скрывался за его спиной. Когда Кун Цинхуа отошел, его обзор сразу расширился, и он смог разглядеть парня, идущего вместе с Кун Цинхуа. Парень выглядел так же стройным, как и месяц назад, волосы немного отросли, мягко касаясь белоснежной шеи, и весь он казался подтянутым 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сделал несколько шагов, вспомнив о своем новом соседе по парте, и обернулся, позвав Ду Мифаня: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похлопал парня по плечу, подмигнув Ду Мифаню: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естественно, знал, но не сказал, лишь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Запомни, его зовут Фань Бэйда. Я — Цинхуа, он — Бэйда, мы — лучшие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обратил внимания на выходки своего приятеля, внимательно осмотрел Ду Мифаня, почувствовав, что тот кажется знакомым, и на его лице промелькнула легкая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знал, что его внешность была непримечательной, рост — средним, и в толпе его было бы трудно найти. Видя растерянность собеседника, он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Мифань. Мы встречались летом в узком переулке за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Яо выглядел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продолжил помогать ему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Котята. Там была кучка котят. Ты кормил их кошачьим кормом, а я держал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постучал пальцем по виску и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тоже улыбнулся, уголки его губ поднялись, улыбка была приятной и искренней. Он открыл рот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тебя зовут...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легкая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 Мифаня слегка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Мифань, я запомнил. Меня зовут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 Мифаня снова стала естественной, и он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шел рядом с ними, спускаясь по лестнице. Классные руководители уже распорядились раздать книги, оставалось только забрать свои. Оценив свои силы, Ду Мифань выбрал стопку среднего размера и приготовился 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услышал глухой звук сзади, но не успел обернуться, как услышал низкий голос, в котором чувствовалась легкая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Мифань,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остановился, не двигаясь с места. Через мгновение его снова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знал. Ду Мифань вздохнул в душе, покорно обернулся. Неподалеку на полу валялись две книги, а рядом стоял парень, державший высокую стопку книг, почти закрывавшую ему голову, и смотрел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книги упали, помоги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нес не упакованные в обложки книги, как он, а смесь учебников по английскому и математике. Поскольку книги уже были распакованы, а их обложки были гладкими, несколько экземпляров легко выскальзывали из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поставил свои книги на пол, помог поднять упавшие и аккуратно уложил их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прошел пару шагов, убедившись, что книги больше не падают, обернулся и улыбнулся Ду Мифаню.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улыбался красиво, с двумя маленькими ямочками на щеках, глаза его сузились, улыбка была чистой и теплой. Ду Мифань молча смотрел на его улыбку, затем шагнул вперед, проходя мимо,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подошел к своей стопке книг, поднял ее и, бросив на него спокойный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Мифань. Ду Мифань, а не Чжан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 не единственным, кто ошибался в его имени. В прошлой жизни таких было много. Тогда он был слишком застенчив, и даже то, что люди помнили о его существовании, вызывало у него чувство благодарности, не говоря уже об ошибках в имени. Ошибались — ну и ладно, все равно это был 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переродившись, он больше не хотел жить так бесцельно. Он хотел иметь друзей, настоящих друзей, и чтобы люди запоминали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Ду Мифань. Ду — как у Ду Фу, Ми — как «тихий», Фань — как «обычный». Хотя он выглядел заурядно, характер у него был неяркий, он сливался с толпой, но он хотел, чтобы окружающие запомнили его имя. Не Чжан Мифань, не Ван Мифань, и не «тот Ду», а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Ду Мифань, пожалуйста, зовите меня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проигнорировал озадаченный взгляд Фань Яо, взял книги и уверенно зашагал вперед. Когда он дошел до первого этажа, сзади раздались быстрые шаги, и кто-то легонько хлопнул его по плечу, сопровождая это тяжелым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неся стопку книг, запыхавшись догнал Ду Мифаня, внимательно посмотрел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У него такая память, он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 мгновение остановился, затем продолжил подниматься по лестнице. Кун Цинхуа, видя его молчание, схватил его за руку, защищая своего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не шучу. У него легкая забывчивость, он медленно запоминает имена. Скажешь ему еще пару раз, и он точно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вынужденно остановился, они несколько секунд смотрели друг на друга, затем Ду Мифань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Фань Яо не хотел его обидеть. В прошлой жизни они почти не общались, но о характере парня он кое-что знал. Тем более он назвал свое имя всего два раза, так что ошибка была вполне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 попросил меня догнать тебя и спросить, не обиделся ли ты. Он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действительно не обижался, просто из-за ситуации с именем он невольно вспомнил неприятные моменты из прошлой жизни, что временно повлияло на его настроение. Он посмотрел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Сзади. У него снова упали книги, сейчас он наклоняется, чтобы их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Фань Яо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дружим с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задумался. Возможно, в прошлой жизни он был слишком замкнут и не знал, что Фань Яо и Кун Цинхуа такие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поворота на втором этаже, с верхних этажей шумно спустилась группа парней, вероятно, тоже за книгами. Ду Мифань шагнул вперед, пошел по правой стороне лестницы, освобождая проход для идущих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Фань Яо, неся книги,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медленно поднялся по лестнице, неся стопку книг выше своей головы, остановился перед Кун Цинхуа и Ду Мифанем, которые смотрели на него, 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жалею,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несут по одной стопке, а ты решил показать силу и взял две. Теперь жалеешь, но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казалось, не одобрял своего друга, который только и делал, что отпускал едкие замечания. Его взгляд упал на лицо Ду Мифаня,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покачал головой, улыбнувшись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несколько книг, которые могли упасть, и показал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наверх, они довольно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взглянул на книги в его руках, затем на несколько секунд задержал взгляд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поднялись наверх. Когда они подошли к повороту на третьем этаже, и Фань Яо уже собирался зайти в класс, Ду Мифань шагнул вперед, положил книги на стопку и, подумав, быстро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обижался, но, чтобы ты лучше запомнил, повторю свое имя. Меня зовут Ду Мифань. Ду — как у Ду Фу, Ми — как «тихий», Фань — как «обычный», что означает мир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остановился, услышав это, и обернулся. Ду Мифань, видя, что тот остановился, взглянул на класс, где учитель еще не появился, и в классе царил шум, поэтому он воспользовался моментом, чтобы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запомнить так: я потомок Ду Фу. Среди потомков Ду Фу есть человек, который любит рис, и зовут его Ду Мифань, Ду Мифань, Ду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