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Цин Луань, отсутствовавшая несколько дней, вернулась с поспешным выражением на лице, Гу Чэнь была слегка удивлена. За время их общения за последние две недели она успела заметить, что Цин Луань — человек крайне спокойный и уравновешенный. Даже когда Юнь Жань упала в обморок, истекая кровью, Цин Луань не проявляла такой тревоги. Неужели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чуть принюхавшись, явно ощутила запах земли, исходящий от Цин Луань. Эта девушка выезжала за город! Куда же она так спешила, не останавливаясь даже на отдых? И зачем? В то время как её госпожа лежит без сознания, она не осталась рядом, а вместо этого самовольно покинула город. Каковы были её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Гу Чэнь мгновенно всплыли десятки вопросов, но она тут же подавила их. Куда бы Цин Луань ни отправилась, это не имело к ней никакого отношения. Её задача — заботиться о пациентке, не допустить, чтобы та умерла у неё на руках. Вот что действительно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княжна очнётся? — дыхание Цин Луань было явно учащённым. — Температура спала, так почему же она всё ещё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с явной ноткой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способ быстрее привести её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такой высокой температуры это не так просто. Когда она восстановит силы, то сама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княжна не очнётся, что нам делать вдвоём? — Цин Луань хлопнула в ладоши, явно нервничая, и сделала несколько шагов на месте. — Молодая глава, Гу Чэнь! Судьба моей госпожи и моя собственная сейчас полностью в ваших руках. Умоляю, спасите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 Луань, устремлённый на неё, был полон надежды, словно она видела в Гу Чэнь опору. Та слегка закружилась в голове и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уже занимаюсь её лечением. Я здесь именно для этого. Но что именно вы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уже покинул дворец и направляется в резиденцию княжны, — глубоко вздохнув, произнесла Цин Луань. — Из дворца передали, что он приехал не для того, чтобы навестить больную, а чтобы назначить дату свадьбы моей госпожи. Молодая глава, этот брак ни в коем случае не должен состояться!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С тем влюблённым сыном канцлера? Гу Чэнь с недоумением взглянула на Цин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брак, дарованный императором, назначение даты — лишь вопрос времени. К тому же, это влюблённый юноша. Почему же этот брак нельзя заключать?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презрительно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Королевская семья бессердечна, молодая глава, не спрашивайте больше. Сейчас княжна без сознания, и мы должны остановить его, иначе... — иначе все наши усилия окажутся напрасными. Они были на пороге расторжения помолвки, но этот сын канцлера вдруг вознамерился любой ценой назначить дату свадьбы, даже придумал предлог о «счастливом событии», чтобы скрепить брак. Это как раз совпало с планами императора, который хотел использовать свадьбу, чтобы удержать княжну. Но разве это так просто? Они даже не ожидали, что те выберут момент, когда княжна будет без сознания, чтобы нанести удар. Какая хитроумная задумка! Они хотели застать их врасплох, но это не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всего лишь врач, как я могу повлиять на решение императора? — Гу Чэнь взглянула на лежащую на кровати девушку. Несколько дней высокой температуры оставили на её губах белёсый налёт. Несмотря на старания Гу Чэнь, состояние пациентки оставалось крайне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была в сознании, если бы она была здорова, с нетерпением ли ждала бы она этой свадьбы? Или, как говорит эта девушка, избегала бы её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глава! — Цин Луань хотела что-то добавить, но в этот момент снаружи раздался голос служанки, докладывающей о прибытии императора. Она бросила Гу Чэнь умоляющий взгляд и, опередив её, вышла в приёмную, чтобы встретить императора. Гу Чэнь, привыкшая к вольностям Долины Лекарств, не сразу смогла привыкнуть к необходимости кланяться перед императором. Её колени ещё не успели согнуться, как перед ней появился император в золотисто-жёлтом облачении.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поднял Гу Чэнь, которая ещё не успела подготовиться к поклону: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наследница Долины Лекарств? Встаньте, встаньте, великому врачу не нужно так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Я, простая подданная Гу Чэнь, приветствую Вас. — Гу Чэнь, сбитая с толку действиями императора, не знала, что сказать. Придворные правила были ей чужды, а встреча с императором вызывала дискомфорт. Лишь взгляд Цин Луань, всё ещё стоящей на коленях, подсказал ей, что нужно хотя бы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Чэнь, хорошее имя, — император, казалось, задумался. — «Плывущая пыль, оставшаяся на века». А моя Жань... ладно, не будем об этом. Гу Чэнь, скажи мне, разве состояние моей Жань не улучшилось? Почему же она снова впала в горячку и потеряла сознание? Расскажи мне, а заодно и господину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Гу Чэнь заметила юношу в голубом шёлковом облачении, стоявшего за императором. Он был стройным, с приятными чертами лица, и на первый взгляд его можно было принять за дворцового слугу. Однако его изящные черты превосходили даже красоту многих девушек. Это и был тот самый влюблённый господин Вэнь? Гу Чэнь нахмурилась, опустив взгляд на голубые сапоги юноши и золотисто-жёлтые сапоги императора. Она не была слишком чувствительной, но, будучи человеком, вращающимся на грани мира, она видела множество людей. Даже если она мало знала о придворных правилах, какой юноша без титула и ранга мог позволить себе стоять так близко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из-за благосклонности императора к княжне, её будущий супруг также получил немного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считала последнее маловероятным. Даже если император действительно любил Юнь Жань, тон Цин Луань говорил о том, что королевская семья действительно бессердечна. Если любовь императора к Юнь Жань была эфемерной, то что уж говорить о её будущем супруге, с которым она даже не была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стояла в стороне, незаметно наблюдая за императором в его золотисто-жёлтом облачении. Казалось, он действительно беспокоился о состоянии Юнь Жань. Его выражение лица не выглядело притворным, и ему не нужно было притворяться. Что касается влюблённого господина Вэнь, то он был куда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Гу Чэнь не могла разобрать, был ли он искренне влюблён или просто играл роль. Его театральность была слишком очевидной. Как только он опустился на колени у кровати, его глаза тут же наполнились слезами, и он даже не мог вымолвить ни слова. Гу Чэнь почувствовала, как по её коже побежали мурашки. Насколько она знала, этот господин Вэнь лишь однажды мельком увидел княжну Юнь Жань и добился помолвки через императора. Но после помолвки он больше никогда не видел княжну! Откуда же взялась вся эта глубокая любовь? Это была игра для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Погружённая в размышления, Гу Чэнь вдруг заметила, как ресницы лежащей на кровати девушки дрогнули. Она вздрогнула и быстро посмотрела на остальных, но, кроме Цин Луань, никто не заметил этого едва уловимого движения. Она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Жань несчастна, — вздохнул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только собиралась ответить, но кто-то уже сделал это за неё, избавив её от необходимости напрягать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печальтесь слишком сильно. Княжна выглядит лучше, и, думаю, она скоро поправится, — Вэнь Ци вытирал слёзы, изображая горе. — Жаль лишь, что она одна, живёт за пределами дворца, и рядом с ней нет никого, с кем она могла бы поговорить по душам. Это может привести к унынию и замедлить выздоровление.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 из-за своего положения, не может часто приходить, чтобы поговорить с княжной и развеять её скуку. Это действительно печально, — он снова готов был заплакать, что вызвало у Гу Чэнь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отношение её скука имеет к тебе, юноша? Вы виделись лишь раз, и это было только с твоей стороны. Княжна даже не собиралась тебя замечать, более того, она хотела расторгнуть помолвку. Или ты знаешь об этом, но у тебя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господин Вэнь Ци, прикрыв лицо рукавом, с громким стуком опустился на колени. Его голос дрожал от якобы искренних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наша помолвка с княжной длится уже несколько лет. Мне больно видеть её одну, лежащую в болезни. Умоляю Вас, назначьте дату нашей свадьбы, чтобы я мог заботиться о ней и помочь ей выздоровить, избавив Вас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была шокирована. Хотя Цин Луань уже говорила ей, что император приехал по поводу помолвки, она не ожидала, что этот влюблённый юноша будет играть такую роль. Теперь стало ясно, что господин Вэнь Ци определённо был на стороне императора. Жених княжны не мог участвовать в политике, но, вероятно, император дал ему другие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http://bllate.org/book/16781/1542963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