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Президент Фэн невольно почувствовал легкую грусть. С каких пор он привык называть несколько сотен юаней «капиталом»?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еще закупать?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уже нет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президент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Фэн Жуй направил Цю Минцюаня в город. На этот раз их целью были не только торговый центр «Бутик», но и крупные универмаги, такие как универмаг Чжэньсин и торговый центр «Гуаньхай». Они обошли все отделы с ручками Hero.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последние несколько дней в одном из магазинов уже начался дефицит золотых ручек Hero!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признак, Фэн Жуй сразу же решил действовать. Он велел Цю Минцюаню отправиться в другие магазины и потратить все свои 1 000 юаней на закупку золотых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все крупные магазины столкнулись с полным отсутствием золотых ручек Hero.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происходило не только в городе Дуншэнь, но и по всей стране. На фоне рекламы отечественных золотых ручек Hero и приближающихся школьных каникул многие родители задумывались о покупке хорошей ручки для своих детей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неожиданностью даже для завода по производству золотых ручек Hero, который не смог справиться с возросшим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еще не было понятия «маркетинг дефицита», но ежедневная реклама по радио и телевидению разжигала желание купить ручку, которую невозможно было найти. Это привело к неожиданной ситуации, когда ручки стало невозможно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знал об этом, но Фэн Жуй смог это предугадать.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дефицита он велел Цю Минцюаню каждый день брать с собой несколько золотых ручек и обходить отделы канцелярии в крупных магазинах. Как только он слышал, что кто-то хотел купить ручку, но ушел разочарованным, Цю Минцюань подходил и предлагал разнообразие моделей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Коричневые, серебряные, с черным корпусом и серебряным колпачком… При закупке они были тщательно подобраны, чтобы предлагать покупателям широкий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…Продавцы в отделе канцелярии торгового центра «Бутик»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знали, что этот мальчик каждый день покупал много ручек для перепродажи, но куда он их продавал,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продавал их прямо под носом у государственного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покупатели сомневались в подлинности ручек, но мальчик с невинным видом указывал на отдел: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вот вам и проверка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золотые ручки Hero в отделе полностью закончились, и покупатели продолжали приходить. Несколько раз они обращались к производителю, но тот сообщал о недостатке производственных мощностей. Руководство магазина не знало,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дней они уже поняли, какую наценку делал мальчик на каждую ручку. Нужно признать, что в это время дефицита цена, установленная Фэн Жуем, оказалась на том уровне, который заставлял покупателей чувствовать боль, но не настолько, чтобы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мальчик, вероятно, заработал больше, чем эти государственные служащие за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раздражен был мелкий начальник отдела Чжао Дэчэн, который смотрел на мальчишку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Цю Минцюань торговался с покупателем: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дядя, я зарабатываю всего два юаня на каждой ручке…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 — это мало? Ты продаешь десятки ручек в день, а в таком возрасте уже занимаешься спекуляцией!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протянулась рука, схватила Цю Минцюаня за руку и вырвала из нее золотую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 недоумении поднял голову и увидел Чжао Дэчэна в аккуратном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Зачем вы отбираете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оказывается, хитрый и вредный. Он не стал оправдываться, а сразу обвинил его в краже!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выхватил у Цю Минцюаня рюкзак, высыпал на пол коробки с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Отбираю? Я их еще и разобью!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коробки с ручками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второго этажа шли два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торгового центра «Бутик» Цюй Ифэй улыбался своему старому другу Вэй Цинъюаню: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не ожидал, что ты переедешь из Яньцзина в Дуншэнь. Из нашего выпуска университета только ты оставался в Яньцзине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люблю заниматься исследованиями. Если бы не директор Гун, который переехал в Дуншэнь и настоял, чтобы я поехал с ним, я бы предпочел остаться в Аудиторском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 зависит от тебя. Сейчас стране не хватает людей, особенно тех, кто разбирается в рыночной экономике. Наших выпускников почти всех срочно призвали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в таком возрасте уже стал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покачал головой,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двигаюсь на ощупь. Кстати, ты наверняка знаешь больше, как думаешь, акционерная реформа действительно возможна?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поправил очки, выражение его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это лучше меня. В прошлом году торговый центр Юйюань стал одним из первых предприятий в Дуншэне, перешедших на акционерную форму. Они объединили десятки государственных и коллективных магазинов в одну крупную акционерную компанию, чтобы усилить свои позиции и расширить масштабы бизнеса. Ты должен знать, что они выпустили акции, и реакция была очень положительной. Почему бы вам не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думаю, что это направление стоит попробовать. Ты не представляешь, сколько способов повышения мотивации я уже обдумал. В конечном счете, акционерная реформа связывает интересы работников с интересами компании, и это самое мощное средство!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тихо указал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находясь в бизнесе, можете смело пробовать. Политика вас удивит своей смелостью!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почувствовал волнение. Этот его однокурсник был самым доверенным учеником директора Гуна, который теперь занял пост заместителя директора Народного банка в Дуншэне и настоял на том, чтобы взять с собой Вэй Цинъюаня из Управления образования. 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сразу же предложу это руководству и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хочу купить пару золотых ручек в подарок. Отведешь меня в отдел канцелярии?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сказал! Золотые ручки Hero давно закончились, и даже я не могу ничего сделать! Не переживай, когда поступят новые, я оставлю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здесь работаешь, иначе бы не стал переплачивать, покупая ручку у перекупщика.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перепродажа? Какие хитрые 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кто этим занимается? Маленький мальчик. Признаюсь, после покупки я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твердостью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Рыночная экономика неизбежна. Инстинкты и мудрость народа уже опережают нас. Даже маленький ребенок интуитивно делает шаг в этом направлении. Почему мы должны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Ифэй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будто это какая-то странная история. Неужели это действительно ребенок, который перепродает золотые ручки? Мне как-то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поднялся на третий этаж, его взгляд случайно упал на маленькое лицо,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я докажу тебе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здесь торговать! Иначе я вызову полицию! Черный рынок, перепродажа — это преступление! — насмешливо сказал Чжао Дэчэн.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рыночная экономика еще не была открыта. То, что в будущем станет обычным делом, тогда носило не совсем приличное название «спекуляция», и в сознании большинства людей это было что-то позорное, что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украл, чего ты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боялся, просто в прошлой жизни он редко с кем-то спорил и не был мастером словесных баталий. Он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нарушаю закон. Я купил эти ручки на свои деньги, и те, кто их покупает, делают это добровольно. Вы не можете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мал, и его слова звучали не слишком уверенно, но его спокойный тон только разозлил Чжао Дэчэна, который почувствовал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