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обхватил руками талию Хань Вэньюя, чьи ноги продолжали яростно пинать воздух, словно работая веслами: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 меня! Я оторву эту пасть, чтобы она не несла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Ихэн отступил к самой стене, обливаясь холодным потом, и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многие в моей прошлой школе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Хань Вэньюя крутились как пропеллеры, он продолжал неистово бить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любит мужчин, разве он сам об этом сказал? Вы, идиоты, сами решили это распространять? Я вам велел обсуждать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Ихэн, напуганный видом человека, желающего его убить, с плачущим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 говорил. Кажется, кто-то из его соседей по комнате перерыл его компьютер, нашёл кучу фильмов про мужчин, вот тогда все и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едва сдерживал Хань Вэньюя, но тут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Чем больше болтаешь, тем быстрее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быстро помоги мне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сначала стоял столбом, но услышав это, подбежал и схватил Хань Вэньюя за руку, помогая Хан Вэю оттащить его назад. Сам он думал: «Господи, какая необычная ориентация, ну и круто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один стоял на месте, погружённый в задумчивость. Его лицо полностью изменилось, он больше не мог сохранять вид главного авторитета, выглядел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шок, нужно было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спросил Му Ихэна, почему он наговорил, что смерть родителей Чэнь Ли —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Ихэн, дрожа от страха перед бешеным Хань Вэньюем, боясь, что его сейчас изобьют, с трудом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придумал это, в школе все так говорили. Говорили, что когда раскрылось, что Чэнь Ли любит мужчин, парни в классе начали его травить. Он долго не ходил в школу, учителя вызвали родителей, они поехали его искать и попали в аварию. Так что все говорят, что родители умерли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Вэньюй разозлился ещё сильнее, чуть не превратившись в оборотня, с яростью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эту собачью чушь! По твоей логике, если я тебя сегодня убью, это не моя вина, раз ты сам наболтал и я тебя нашёл? Сам виноват, что своей пиздотой на смерть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Му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дай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 Вэй и Сунь Юй удерживали Хань Вэньюя, а Сюй Син стоял в задумчивости, Му Ихэн, пользуясь моментом, схватил рюкзак и сиганул прочь. Стоило ему выйти из переулка, как он мигом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Ихэн сбежал, ярость Хань Вэньюя улеглась. Он с лицом грозного главари, полного гнева, холодко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показывайся мне на глаза, увижу — каждый раз буду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Сюй Син молча выкатил велосипед из угла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Син? — окликнул Сунь Юй. 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обернулся, молча показав троим спину,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я пошёл. Вы тоже возвращайтесь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на педали и под смешки и насмешки тихо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инцидент с засадой окончился из-за припадка бешенства Хань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ехал домой с безразличным лицом. Около ларька недалеко от дома он остановился, купил бутылку колы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велосипед, он допил колу и бросил бутылку в мусорный бак, глубоко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«Блять, наконец-то отошёл».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брат голубой, надо было выпить колы,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спешил уходить, ларёк ещё работал. Он стоял у входа, засунув руки в карманы, и дул на ночном ветерке, чтобы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если его брат-неформал любит мужчин, то ладно, пусть сплетничают, просто ученики школы А пускают газы. А если это правда… Эх, жаль триллионов через десять лет, некому наследовать, и нет красотки с длинными ногами и большой грудью, чтобы помогать их тратить.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родители Сюя уже спали. Чэнь Ли только что помылся, снова в одних плавках, с мокрыми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Сина, он вошёл, кинул ему полотенце и сел к столу, широко расставив ноги, ожидая, что Сюй Син, как обычно, вытрет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посмотрел на полотенце в руке, потом на голую спину и длинные ноги Чэнь Ли — ему было непрично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кинул полотенце на голову Чэнь Ли и между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даже не шелохнулся, сидел скрестив руки на груди, явно ожидая, что Сюй Син сам подойдёт и вытрет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повернулся к шкафу за одеждой, увидел, что Чэнь Ли всё ждёт, и снова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 важным видом, глядя в потолок,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руки — вытри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фыркнул,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так давно это делаешь, у тебя лучше получается.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внутренне застонал: «Брат, это раньше я не знал, что ты любишь мужиков. Знай я это, ни за что бы не стал тебе волосы вытирать. Ты мужик, я мужик, ты после бани в одних трусах, а я подойду к тебе сзади и буду вытирать волосы. Вдруг от трения искра любви проскочит, что тогда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вытри, — бесчувственно отказал Сюй Син, повернулся, взял одежду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он положил одежду на полку и начал раздеваться, но подняв голову, увидел своё лицо в ещё запотевшем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застыл, задрав рубашку, и смотрел на своё отражение. Раньше он знал, что пошёл в отца, Сюй Чжэна, и выглядит неплохо, но теперь, вглядевшись в зеркало, убедился: нос как нос, глаза как глаза, особенно глазки — большие и выразительные.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стоя, Сюй Син подошёл к зеркалу ближе, стал внимательно разглядывать своё лицо, невольно потрогал подбородок: «Эх, беда, такое красивое лицо, а брат-неформал ещё и гей. Что если он не удержится? Приходится за него переживать».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подумав, Сюй Син почувствовал, что что-то не так, и только начав одеваться после душа, вдруг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«Нахера? Чего я переживаю за Чэнь Ли? Если Чэнь Ли не удержится, то переживать-то надо мне,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посмотрел на мыло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школе Хань Вэньюй сам не пошёл на утреннюю зарядку, но затащил Сюй Сина и остальных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Хань Вэньюй, сделав выводы,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неважно, врёт ли тот Му Ихэн, насчёт Чэнь Ли… cough, этого дела, мы будем делать вид, что ничего не знаем, и никто не должен болтать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сделал вид, что «он любит своих мужиков, а я своих девушек», и заявил, что это его не касается, с Чэнь Ли он не дружит и в чужие дела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дело действительно не стоит распространять, влияние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на Сюй Сина. Он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считать, что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после зарядки Чэнь Ли вернулся в класс, Сюй Син заметил, что поведение Хань Вэньюя и компании было слишком натянутым. Особенно Хань Вэньюй — лицо у него было такое, будто написано: «Я реально не знаю, я ничего не знаю, хоть убейте».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скользнул взглядом по Хань Вэньюю, фыркнул, решив, что у него просто паранойя, и встал идти в кабинет к Лю Ситун.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классного руководителя других учителей не было. Лю Ситун позвала Чэнь Ли, даже стул принесла, усадила, и только тогда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тебя вызвала, потому что школа недавно получила спонсорскую помощь от предпринимателей, создали стипендиальный фонд. Каждые год есть квоты, для выпускников сумма самая большая. Стипендия также связана с баллами ЕГЭ: чем выше балл, тем больше денег, можно покрыть расходы на обучение в универе. В нашем классе две квоты, я тебя рекомендовала.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Ли промолчал, потом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можете отдать квоту тому, кому она нужнее.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