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несмотря на трагический случай с обнаружением трупа, Линь Лан, всегда отличавшийся спокойным характером, лишь слегка испугался, увидев лишь небольшую часть тела. Прошлым вечером он не видел даже снов, а наутро, как обычно, встал рано для занятий. Учитель Ли дал ему три дня отдыха, и хотя он считал, что это не нужно, не стал отказываться, решив использовать это время для решения дел в компании и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тренировку, Линь Лан попрощался с мамой и отправился в магазин. Ему нужно было придерживаться привычного распорядка, чтобы мама не заподозрила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открывался в 8 утра, и он пришел немного раньше. Несколько девушек убирали и раскладывали товары, удивляясь, что Линь Лан пришел в будний день. Одна из них, немного сомневаясь, подошла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вы здесь делаете в такое время?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Произошел небольшой инцидент, дали три дня отдыха.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на второй этаж,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с английским? Сегодня у меня есть время, если успеете, поднимитесь, проверю, как вы справляетесь.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переглянулись и быстро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«Цзиньсэ» представлял собой открытую мастерскую, принадлежащую исключительно Линь Лану. Первый этаж занимал около 300 квадратных метров, второй был меньше — чуть больше 100, но для личной студии это было вполне достаточно. В центре стоял комплект европейской мебели: диван, перед ним журнальный столик, а напротив — рабочий стол Линь Лана с компьютером. Вокруг были разложены различные ткани и инструменты для пошива одежды. Обычно сюда не заходили клиенты, только когда кто-то заказывал индивидуальный пошив, но пока таких заказов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сел за стол, достал из ящика книгу на французском. Он уже освоил английский и немецкий, а сейчас медленно изучал французский, не торопясь с экзаменами. Тем не менее, через несколько дней он должен был сдать промежуточный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успел прочитать пару страниц, как услышал шаги на лестнице. Подняв голову, он увидел девушку, появившуюся наверху. Это была Ван Лили, самая младшая из продавцов, ей всего 20 лет. Видимо, она неплохо справлялась с английским.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провел с ней небольшой диалог. Хотя ее речь была с акцентом, она говорила довольно бегло. За такое короткое время достичь такого уровня — явно результат упорной работы. Линь Лан достал несколько английских журналов, выбрал статьи и попросил ее перевести. Она справилась с задачей, и он, довольный ее прогрессом, отпустил ее. Затем поднялись еще несколько девушек, но их уровень был ниже. Последней он велел позвать Ван Лили обратно, и та, понимая, что это значит, смотрела на нее с завистью, но без злобы. Линь Лан улыбнулся — его выбор персонала оказался удачным, все девушки были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Лили вернулась, он дал ей несколько книг по управлению, предложив изучить их в свободное время. Когда она будет готова, он планировал назначить ее управляющей магазином. Закончив разговор, он отпустил ее — скоро начнется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пролетело быстро. Линь Лан пообедал дома и, следуя своему обычному расписанию, вернулся в магазин. Не успел он занять место, как позвонил офицер Чжао. Тот сообщил, что дело раскрыто, и в участке выдали премии. Также он упомянул, что Сяо Ли и У Чжиюн хотят встретиться с ним, и спросил, есть ли у него время. Линь Лан дал адрес магазина, они поговорили немного, и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Ван Лили провела Сяо Ли и У Чжиюна наверх. Сяо Ли, поднимаясь,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Лан, ты крут! В таком возрасте уже хозяин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лишь улыбнулся, не отвечая. У Чжиюн, как всегда, был в своем стиле — улыбался и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на диван, Линь Лан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вас сюда? Разве дело не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Сяо Ли смущенно почесал голову. — Вчера я так тебя подозревал, и хотя ты не обиделся, я все же хотел извиниться. К тому же, благодаря твоему портрету мы быстро нашли преступника, и начальство нас похвалило, даже премию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ошибся. В вашей работе нужно быть осторожным. Я всего лишь ребенок, и никто бы не поверил мне просто так. Ты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Чжиюн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раскрытие дела — твоя заслуга. Офицер Чжао, возможно, из-за этого быстро переведут в город. Если это случится, он, наверное, тоже захочет поблагодарить тебя. В общем, мы здесь, чтобы пригласить тебя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сразу согласился Линь Лан. — Неподалеку есть хороший ресторан, чистый и уютный.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обеда еще далеко, хотите прогуляться или останетесь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посидим, — ответил Сяо Ли. — Нам, мужикам, нечего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Чжиюн тоже кивнул, и Линь Лан включил телевизор, предложив им выбрать канал. Сам он достал две чашки и налил им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Чжиюн, глядя на это,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таком возрасте, а ведешь себя как взрослый. Даже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поставил чашку перед ним, зная, что чем больше реагируешь на таких людей, тем больше они задираются. Он сел рядом с Сяо Ли, время от времени перекидываясь с ним парой слов, будто У Чжиюн и не был здесь. Тот, видя, что Линь Лан его игнорирует,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успокоился, Линь Лан перестал его намеренно игнорировать, изредка вставляя реплики. Разговор вертелся вокруг тех же тем, что и в участке, пока Линь Лан не загорелся идеей отправиться в путешествие. В какой-то момент речь зашла о способах самозащиты. Линь Лан знал, что У Чжиюн, несмотря на свою болтливость, был не простым человеком. Он много где побывал, и каждое его движение выдавало опытного бойца. Линь Лану вдруг захотелось с ним посоревноваться — ведь он еще ни разу не дрался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Чжиюн, будучи человеком азартным, сразу согласился. Сяо Ли не смог его остановить и лишь беспокоился, что Линь Лан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сдвинули диван в сторону, освобождая пространство для поединка. Хотя это был просто спарринг, 70–80 квадратных метров хватало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позиции, Линь Лан сразу понял, что У Чжиюн использует кулак багуа. Хотя сам он практиковал тайцзи, в системе он сталкивался с самыми разными стилями, включая багуа, так что сразу распознал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Чжиюн тоже мельком уловил, что Линь Лан использует тайцзи. Этот стиль был настолько распространен, что любой, кто занимался боевыми искусствами, сразу бы его узнал. Однако он удивился, увидев, что Линь Лан не просто повторяет движения, а действительно владеет техникой. Сегодняшний поединок мог закончиться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обладая глубокими знаниями в боевых искусствах, лишь наблюдал. Перед ним стояли два человека: один — высокий, мускулистый, с темной кожей и острым взглядом, явно не из робкого десятка; другой — невысокий, худощавый, со светлой кожей, мягким взглядом и улыбкой на губах. Разница была слишком очевидной. Сяо Ли чуть не сходил с ума от волнения: Лао У, ты пришел сюда, чтобы пригласить человека на обед, а вместо этого устроил поединок? Ты, взрослый мужчина под два метра, решил помериться силами с 12-летним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мыслям, оба бойца внезапно 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http://bllate.org/book/16589/1515892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