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Чтобы помочь новым хозяевам быстрее адаптироваться, мы настраиваем наши программы в соответствии с реалиями каждого пространства, — сказал мальчик, слегка обиженно. — Я специально дождался, пока рядом с хозяином никого не будет, чтобы активировать систему. И чтобы хозяин не упал, я даже зафиксировал его тело. А хозяин даже не оставил отзыва.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вот тебе отзыв. Ты очень внимательная система, — сказал Чжан Юньхан, хотя и был слегка озадачен. Но, глядя на обиженного мальчика, он не мог быть слишком строгим и просто перешел к делу. — По какому принципу ты выбираешь хозяев? Может ли система внезапно исчезнуть? Будет ли она иметь негативное влияние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наш высший принцип — защищать хозяина. Если система причинит вред хозяину, она автоматически уничтожится, — поспешил заверить мальчик, затем указал на браслет с медной монетой на руке Чжан Юньхана. — Этот браслет — носитель системы межпространственной торговли. В одном пространстве только один человек обладает особой конституцией, способной активировать систему. Когда мы прибываем в новое пространство, мы направляемся в сторону этого человека. Как только он видит нас, у него возникает внутреннее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кивнул, вспомнив внезапное чувство, которое он испытал, когда впервые взял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видя, что хозяин согласен, продолжил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хозяин активировал систему, она будет с ним всю жизнь. Даже если носитель будет утерян, система не исчезнет. Более того, если хозяин улучшит систему до определенного уровня, она свяжется с его душой, позволяя путешествовать между пространствами.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какого уровня нужно улучшить? — спросил Чжан Юньхан.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сейчас слишком низкого уровня, и эта информация недоступна. Хочет ли хозяин сначала узнать базовую информацию и правила системы межпространственной торговли? — Мальчик выглядел расстроенным, не имея возможности ответить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взглянул на часы. Время поджимало, скоро Вэнь Вэньжуй придет за ним на день рождения, и у него не будет много времени на изучение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покажи мне базовую информацию, — решил Чжан Юньхан, не в силах сдержать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согласился, и перед Чжан Юньханом появился светящийся экран с необходимой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Чжан Юньхан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человек (углеродная форма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средний уровень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системы: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системы: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заинтересовался, указывая на слово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 это второй хозяин системы межпространственной торговли. Он может помогать основному хозяину в делах, имея такие же полномочия. Однако необходимо заключить контракт, чтобы предотвратить предательство. Есть два типа контрактов: равноправный и главный-подчиненный. Помощник должен подписать контракт добровольно, хозяин не может принуждать, — объяснил мальчик, хотя его настроение, казалось,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не заметил изменения в настроении мальчика. Он уже думал о том, чтобы сделать Вэнь Вэньжуя своим помощником. По названию было понятно, что равноправный контракт подходит для друзей, а главный-подчиненный — для начальника и подчиненного. Он считал Вэнь Вэньжуя другом, поэтому хотел заключить равноправный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действительно поджимало, поэтому Чжан Юньхан попросил мальчика показать содержание равноправного контракта, пока он шел в ванную. Он не успел умыться с прошлого вечера, и хотя сейчас чувствовал себя хорошо, идти на день рождения в таком виде было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ванную, Чжан Юньхан остановился и посмотрел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обычно находишься? Ты всегда рядом, даже когда я... занимаюсь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сразу понял намек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нахожусь в системном пространстве, но могу видеть, что происходит снаружи. Однако все, что касается личной жизни хозяина, автоматически блокируется.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Чжан Юньхан его прогонит, мальчик сам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запомнил упомянутое системное пространство, затем начал принимать душ, попутно просматривая содержание равноправного контракта. Убедившись, что в нем нет ничего вредного для Вэнь Вэньжуя,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ванной, Чжан Юньхан услышал звонок в дверь. В это время к нему мог прийти только Вэнь Вэньжуй.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Чжан Юньхан взглянул на видеокамеру у входа и, увидев, что это действительно Вэнь Вэньжуй, не стал переодеваться и в халате нажал кнопку открытия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войдя, увидел Чжан Юньхана с мокрыми волосами и слегка удивился. Обычно к этому времени тот уже был готов. Видимо, сегодня он встал поздно. Может, прошлой ночью ему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Вэньжуй внимательно посмотрел на лицо Чжан Юньхана и, увидев, что он выглядит бодрее обычного, расслабился. Затем он заметил, что браслет, который он подарил прошлой ночью, все еще на руке Чжан Юньхана, видимо, он даже не снимал его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действительно любит этот браслет, — подумал Вэнь Вэньжуй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переоденусь, — сказал Чжан Юньхан. Хотя он хотел обсудить с Вэнь Вэньжуем систему межпространственной торговли, он уже согласился пойти на день рождения и не мог отказаться в последний момент. Решил обсудить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кивнул и, пока Чжан Юньхан переодевался, позвонил дяде Цзоу, попросив принести завтрак. Чжан Юньхан только что умылся, и, вероятно, не успел позавтракать. Вэнь Вэньжуй не хотел, чтобы он голодал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Юньхан, приведя себя в порядок и взяв приготовленный накануне подарок, спустился вниз, он увидел на столе маленькие пельмени и несколько закусок, которые Вэнь Вэньжуй приготовил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в его сердце снова возникло необъяснимое теплое чувство. Он подумал, что, сделав Вэнь Вэньжуя своим помощником, он точно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Цзинтин жила в элитном жилом комплексе недалеко от экспериментальной старшей школы, не слишком далеко от «Восходящего Солнца». Однако, когда Вэнь Вэньжуй и Чжан Юньхан, прибыв точно в срок, позвонили в дверь, все остальные гости уже были на месте. Эти двое, жившие ближе всех, оказались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Цзинтин не придала этому значения. Для нее было важно, что они пришли. Большего она и не ожидала, ведь их отношения не были такими близкими. Раньше, до того как Вэнь Вэньжуй перевелся в их школу, Чжан Юньхан никогда не посещал подобные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знали, что Чжан Юньхан отличался от них. Говорили, что он уже начал учиться управлению компанией у отца. Иногда, проходя мимо, они замечали, что он читает что-то, что они не могли понять. Из-за этого у них не было общих тем для разговора, и они не сближались.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 Чжан Юньхана раньше не было соседа по парте. Когда он только вернулся из больницы, лишь несколько девушек, очарованных его внешностью, подошли спросить, как он себя чувствует. Позже, когда Яо Хайлун его спровоцировал, большинство одноклассников просто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Вэньжуй перевелся, Чжан Юньхан стал казаться более доступным. Теперь он даже пришел на день рождения. Может, он больше не мог позволить себе капризы, лишившись родительской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остальные одноклассники невольно прониклись к Чжан Юньхану сочувствием. Некоторые даже подумали, что стоит попробовать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не заметил мелькнувшего в глазах других сочувствия. Он был погружен в свои мысли и казался рассеянным. Вэнь Вэньжуй заметил это, но сейчас было неудобно спрашивать. Решил обсудить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