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Драгоценная супруга Ду сидела рядом, её глаза были красными от слёз.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вы знаете, какая я. Как я могу управлять государственными делами? Думаю, это всё потому, что Жунъюй вырос, и император намерен сделать его наследным принцем, что вызвало зависть. По-моему, кто-то просто воспользовался ситуацией, чтобы посеять хаос. Вы должны тщательно расследовать это дело и не подвести меня и Жунъюя.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повинуется. Невиновный сам себя оправдает, Ваше Высочество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Ду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невиновна, но ненавижу, когда кто-то распространяет слухи, которые могут повредить будущему Жунъюя.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обнял Ду Сянжун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не волнуйся, я не позволю, чтобы эту грязь вылили на нашего Жунъюя.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Тао 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пока можете удалиться, но держите меня в курсе любых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и Чжу поклонились и под руководством евнуха вышли из Зала Праведного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Праведного Сердца Ду Сянжун продолжала выглядеть жалкой и невинной. Она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хотя я чиста перед совестью, но эта клевета показывает, что я не смогла быть совершенной. Я прошу лишить меня титула драгоценной супруги, одеть в простую одежду и отстранить от управления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я ни в коем случае не верю этим слухам, ты не должна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Сянжун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этот удар направлен на меня, я готова отступить ради Жунъюя. Лишь бы наш Жунъюй был в безопасности, даже если они возьмут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заплакала. Драгоценная супруга Ду была невероятно красива, и её тихие слёзы добавляли ей ещё больше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Уюэ, увидев это, почувствовал сильную боль в сердце и решил, что нужно как можно скорее назначить наследного принца, чтобы подобные грязные дела больше не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Ду была первой наложницей Вэй Уюэ, они были одного возраста и после свадьбы жили как идеальная пара. Позже покойный император выбрал Дуань Яньхань в качестве главной жены Вэй Уюэ. Хотя Дуань Яньхань была невероятно красива, Вэй Уюэ, помня о своих чувствах, всё ещё любил Ду Сянжун. Кроме того, Ду Сянжун умела манипулировать мужчинами, то показывая себя слабой и беззащитной, то умной и сильной. За все эти годы её расположение у императора не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Дуань Яньхань отправили в Восточную Ци, Вэй Уюэ хотел сделать Ду Сянжун императрицей, но она скромно отказалась, сказав, что не достойна этого титула. Вэй Уюэ, видя её кротость, ещё больше полюбил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Драгоценной супруги Ду, когда она сама попросила лишить её титула, был лишь тактическим отступлением.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Великой Вэй не было императрицы, и до сих пор всеми делами управляла Драгоценная супруга Ду. Теперь, когда она ушла молиться и поститься, а наложница Цзин всё ещё находилась под домашним арестом, Вэй Уюэ был вынужден повысить Чжаои Ван до титула добродетельной супруги и временно поручить ей управление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Чжаои Ван была мягкой и доброй, но под её управлением дворец погрузился в хаос, что только раздражало Вэй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домашние дела императора не были известны Тао Цзюсы и Чжу Шуньли. Получив указ, они день и ночь расследовали дело в Приказе Дали, и даже когда луна достигла зенита, они всё ещё не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Шуньли просматривал список кандидатов на экзаменах десятилетней давности, а Тао Цзюсы изучал биографию уездного начальника Баошуня. Они пытались найти хоть какие-то зацепки в данных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смутно помнил, что в прошлой жизни выяснилось, что за всем этим стоял Цянь Нин. Однако тогда он не был знаком с Чжу Шуньли и не знал, как были найдены доказательства. Поэтому, даже зная виновника, он всё ещё должен был сам искать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Уездного начальника звали Ван Хаолян, он сдал экзамены в тридцать седьмом году, но из-за низкого балла был отправлен на должность восьмого ранга в Баошунь. Господин Чжу, посмотри, кто ещё сдал экзамены в том году, может, кто-то тоже был отправлен в Баошунь.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уездный начальник, связанный с чиновниками столицы и даже с принцами, казался чем-то невероятным. Оба пытались найти связь Ван Хаоляна с Цзинло.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Шуньли начал искать, а Тао Цзюсы продолжил читать 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Ван Хаоляна умерла, у него остался сын, которому сейчас примерно четырнадцать-пятнадцать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Тао Цзюсы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забыл предупредить Первое Высочество, что сегодня не будет урока. Наверное, он всё ещё ждёт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я оставил вчерашние овощи и фрукты, надеюсь, он их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Шуньли поднял голову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ты говоришь так, будто это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господина Тао есть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их спинами раздался голос. Тао Цзюсы обернулся и увидел Вэй Фусюэ, о котором он только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рано услышал, что Тао Цзюсы расследует дело в Приказе Дали, но, не получив уведомления об отмене урока, всё ещё ждал в маленьком дворике. Лишь поздно ночью Хуа Юньтай отправился в Приказ Дали, чтобы узнать, что Тао Цзюсы, вероятно, останется там на ночь, и только тогда Вэй Фусюэ направился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Вэй Фусюэ, Тао Цзюсы невольно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слегка наклонил голову, внимательно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Юньтай сказал, что вы здесь расследуете дело, и я решил прийти, чтобы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Шуньли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тоже можете быть подозреваемым, вам стоит держаться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указал на свой ночной наряд и беззаботно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пришёл в ночной одежде, чтобы держаться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Первое Высочество немного неправильно понимает значение слова «держаться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придвинул стул и сел рядом с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уже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только то, что Ван Хаолян сдал экзамены в сорок седьмом году, и что у него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кивнул, затем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это дело рук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да. Видя, как второй принц готовится стать наследным принцем, третий принц начал нервничать. Если он не сможет стать наследником, то через пару лет его отправят в удел, и тогда шансов на возвращение в Цзинло будет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улыбнулся, словно учитель, хвалящий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Шуньли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может извлечь выгоду из этого дела, скорее всего, это он. К тому же Драгоценная супруга Ду несколько раз его подставляла, так что он, вероятно, ненавидит её и решил нанести удар. Однако, судя по реакции императора, в итоге третий принц может сам оказаться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сначала кивнул, затем улыбнулся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коснётся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Шуньли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откинулся на спинку стула, опершись головой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ради второго принца, всегда поддерживал Драгоценную супругу Ду, искажая факты. Это просто способ подавить одного сына, чтобы возвысить другого, поэтому он чувствует некоторую вину перед третьим принцем. Пока третий принц не перейдёт границы, ничего серьёзного с ним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это дело направлено только против Драгоценной супруги Ду, оно не касается императора и не является изменой. Думаю, это не повредит третьему принцу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Шуньли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это даже хорошо. Третий принц продолжит бороться с Драгоценной супругой Ду, а мы будем наблюдать за их схваткой.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лет его отправят в удел, и тогда он будет слишком далеко, чтобы бороться с Драгоценной супругой Ду. Для нас он станет бесполезной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Шуньли хотел спросить ещё, но Тао Цзюсы вдруг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здесь, помогите нам расследовать дело, не будем пока говорить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Вэй Фусюэ стопку документов, чтобы тот тоже поискал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знал, что в прошлой жизни Вэй Хуайли, даже после того как Вэй Жунъюй стал наследным принцем, всё ещё пытался бороться в Цзинло, но в итоге это не привело ни к чему, и он с грустью отправился в удел. Позже Вэй Фусюэ заставил его вернуться в Цзинло, но, не дождавшись успеха, нашёл благовидный предлог убить его, представив это как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Тао Цзюсы снова почувствовал страх, боясь, что Вэй Фусюэ скажет что-то похожее на прошлую жизнь, и его попытки изменить его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взял документы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Цянь Нин нашёл Ван Хаоляна.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 подозрением посмотрел на Вэй Фусюэ: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тут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пожал плечами, как будто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замешан, просто помог. Разве вы не учили меня быть добрым к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http://bllate.org/book/16421/1488279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