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актёров, которые не знали, смогут ли они снова попасть в новую съёмочную группу Сун Цисиня после завершения текущего проекта, сам режиссёр, завершив напряжённый рабочий день, убедился, что всё оборудование упаковано, и вместе с У Хэном сел в ожидавший их электромобиль, направляясь домой в корпоративный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Хэн передал ему свой телефон, Сун Цисинь с недоумением взглянул на него, открыл экран и увидел сообщение: [Сицзы, не волнуйсь, брат обязательно будет защищать твою любовь с мужем до последнего!]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обращению в сообщении он сразу догадался, кто его отправил, он всё же пролистал переписку, чтобы подтвердить свои догадки, и с растерянным видом повернулся к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было 2:30 ночи, и даже если Ван Цуй всё ещё наслаждался ночной жизнью, звонить ему было неуместно, поэтому Сун Цисинь мог обратиться только к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сохраняя спокойствие, сначала объяснил, что днём звонил Ван Цуй,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когда он звонил, рядом с ним были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в телефоне не было никакого шума, У Хэн предположил, что, учитывая характер Ван Цуя, если бы тот узнал о твоей помолвке и съёмках фильма, он бы сразу позвонил, чтобы уточнить детали. Поэтому вероятность того, что рядом с ним были люди,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среди них были те, кто хотел воспользоваться его связями, чтобы приблизиться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 — Сун Цисинь, только что завершивший напряжённый рабочий день, с трудом соображал и не сразу понял, что имел в виду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обнял Сун Цисиня за плечи и слегка потряс его, но из-за летней жары с сожалением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компания уже официально объявила о съёмках твоего нового фильма. Более того, ты теперь главный руководитель Развлечений Чэньси. Для мелких артистов и знаменитостей совершенно нормально хотеть сблизиться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постучал себя по голове и кивнул. Даже в прошлой жизни, когда он был всего лишь владельцем небольшой рекламной компании, к нему уже пытались подкатить некоторые мелкие знаменитости, мечтавшие о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прошлой жизни внешность Сун Цисиня была слишком обманчивой, и большинство тех, кто пытался сблизиться с ним, были противоположного пола. Лишь несколько мужчин посылали ему намёки, но все они явно были «пассивными». А «пассивный» с «пассивным»... естественно, ни к чему не приводило.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обнаружили, что центральный кондиционер, управляемый дистанционно, был включён У Хэном ещё перед тем, как они закончили работу. Температура в комнате была комфортной, и Сун Цисинь, чувствуя себя вспотевшим,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были очень уставшими, прохладный воздух в комнате снова взбодрил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проведя в ванной целых 40 минут, они наконец вышли — в последнее время они были заняты, и их супружеская жизнь стала менее активной. Сегодня, почувствовав настроение, они решили, что не воспользоваться моментом было бы преступлением. В конце концов, завтра они начинали работать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начала съёмок нового фильма Сун Цисинь поручил второстепенные сцены помощнику режиссёра и ранним утром вместе с Сун Цзюнем сел в машину, направляющуюся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бизнес-автомобиле У Хэн и Сун Цисинь сопровождали Сун Цзюня, а его ассистентом, как всегда, был Чжэн Кайжуй.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целью поездки отца и сына Сун в столицу было навестить старшего дядю Сун, укрепить семейные узы и поблагодарить его за своевременное предупреждение — речь шла о покупке телеканала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прогрессом? — Хотя Сун Цисинь снимал фильм в своём киногородке, Сун Цзюнь был настолько занят, что почти каждый день летал на самолётах, и в течение первой недели съёмок он провёл в корпоративном парке не более шести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и раньше, он мог узнать о жизни и работе своего сына только через отчёты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Сун Цисинь почесал голову. —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поскольку Сун Цисинь массово привлекал новичков, несмотря на месячные тренировки, он всё же беспокоился о реальных результатах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выбранные актёры, хотя и не все были талантливы, но подбирались по характеру, максимально приближённому к требуемым ролям. Поэтому на съёмках им достаточно было сыграть свою естественную сущность, чтобы достичь нужного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молча посмотрел на Сун Цисиня, не проронив ни слова. Как и в прошлый раз, Сун Цисинь сам не осознавал, насколько пугающей была его аура во время работы. Более того, хотя он сам никогда не снимался в кино, его актёрское мастерство и способность объяснять сцены превосходили уровень обычных режиссёров, позволяя актёрам легко понять, чего он от них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сочетанию этих факторов, а также тому, что выбранные актёры не были бестолковыми, они смогли достичь таких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его однокурсница дважды, встречая У Хэна, с изумлением спрашивала, почему Сун Цисинь сам не снимается в фильмах? Это было бы гораздо эффективнее, чем игра обычных актёров!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сын Сун прибыли в дом старшего дядюшки, было уже почти 11 утра. Они выехали в 9 утра, и причина их позднего прибытия полностью заключалась в пробках в Императорской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ситуация в столице, как в прошлой, так и в этой жизни, оставалась удручающей. Сколько бы эстакад и скоростных дорог ни строили, кажется, это не может облегчить головную боль, которую они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всё же успели добраться до места назначения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брат и его сын входят в дом, старший дядя Сун широко улыбнулся и предложил им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попали в пробку? Хорошо, давайте пообедаем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 сегодня встал поздно и не завтракал, поэтому решил пообедать вместе с братом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Сун, увидев, как Сун Цисинь и его отец вошли в дом, вместе с тётушкой Чжао отправилась на кухню, чтобы подать еду на стол и предложить им палочки 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огляделся по сторонам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старшая сестра и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поехала с друзьями на море, а твой брат в школе — у них дополнительные занятия, ведь скоро начнётся выпускной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Сун Цисиня и У Хэна, улыбнулся и, указывая на них,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ты даже не обмолвился о помолвке сына! Если бы ты сказал раньше, даже если бы я был за границей, твоя жена могла бы с детьми поехать с вами, чтобы познакомиться с родителями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старший дядя Сун уже упоминал в телефонном разговоре с Сун Цзюнем, и теперь он явно хотел показать У Хэну, насколько он заинтересован в их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смеясь, заступился 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просто хотел познакомиться с родителями невесты, но мы так хорошо сошлись, что сразу решили обручить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также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была скромной, поэтому на свадьбе мы обязательно устроим всё как следует, и конечно, пригласим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 широко улыбнулся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Сун, подав еду, села рядом с мужем. Громкие голоса братьев были слышны даже на кухне, где она с тётушкой Чжао 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столица — традиционное название Пекина в китайской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Развлечения Чэнь Си — вымышленная развлекательная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Специфика китайского дорожного движения: несмотря на масштабное строительство инфраструктуры, пробки остаются серьёзной проблемой мегаполисов.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