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Героев — это собрание, где герои обсуждают Дао-Путь, а также возможность для различных школ и сект продемонстрировать таланты своих лучших учеников и возвеличить собственные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организацией такого собрания ведает Глава Альянса Улинь, а время и место проведения всецело зависят от него и его сторонников — Союза Шоцзянь.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Собрание Героев — не регулярное мероприятие вроде Съезда Альянса Улинь, а весьма непостоянное, всецело подчинённое прихотям текущего Главы. Иной раз за год не соберутся ни разу, а иной — и четыре,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простой бродячей воительницы Собрание Героев — прекрасный шанс прославить имя. Для больших и малых сект — возможность явить миру своё боевое искусство и привлечь новых последователей. А поскольку престиж и положение секты неотделимы от воинского мастерства, Собранию Героев придают огромное значение, уступающее лишь десятилетнему Съезду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Собрания Героев множество правил, и обычно его проводят с невероятным размахом. Однако на сей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году уже состоялось три Собрания, а четвёртое назначали всего через месяц после третьего, да ещё и на исходе года — а следующей весной как раз грядёт Съезд Альянса, — решено было всё упростить. Вместо десяти дней «обсуждения героев» — всего три. Вместо пяти помостов для состязаний — один. Да и правила «собрания-поединка»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изначальным правилам участникам присваивали номера, затем делили на пять групп по жребию, после чего шло состязание на выбывание: группа, проигравшая больше всего поединков, покидала помост. Так проверяли не только силу, но и ум, и удачу, да ещё и поощряли обмен опытом и дружбу между сектами и вольными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 каждом помосте оставалась одна группа. Та выбирала самого достойного бойца, который затем сражался с лучшими из других групп, определяя итоговый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Победившая группа не только становилась центром всеобщего внимания, но и получала дары от Главы Альянса Улинь — будь то легендарное оружие, редкие манускрипты или личные наставления. Но важнее всего было то, что ведущий группу к победе удостаивался титула «Героя», становясь образцом для подражания среди молодёжи. И вся его группа обретала неисчислимый престиж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однако, от такой сложной системы отказались, заменив простой схемой поединков на вызов: каждый герой имел право на три вызова, и тот, кто за три дня одержит больше всего побед, и становился «Героем»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правила накалили обстановку с самого начала, а соперничество между сектами стало куда более яростным и неприкрытым.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для состязаний воздвигли в самом сердце Фэнчэна, на обширной площади. Когда-то здесь тренировались солдаты, а ныне шумел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с утра до вечера здесь толпились торговцы, съезжались купцы со всех краёв — ведь Фэнчэн был торговой столицей. Но из-за Собрания Героев торжище временно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впрочем, не роптали — отчасти благодаря примерному поведению бойцов, отчасти из-за уговоров Союза Шоцзянь, да и кое-какую компенсацию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простолюдины обожали смотреть на поединки мастеров и жаждали зрелища. Но площадь была набита людьми рек и озёр, и хрупким горожанам просто не протиснуться. К тому же, мечи и копья слепы, и Союз Шоцзянь заранее выставил зазывал по окраинам, дабы отвадить излишне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четырём углам площади возвышались башни. Говорили, их построили ещё в смутные времена как дозорные вышки, но на деле это были четыре крепости, приспособленные для уличных боёв. Недаром улочки Фэнчэна такие запутанные и тесные.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Союза Шоцзянь с местными властями башни на время предоставили людям рек и озёр. Естественно, лучшие обзорные места на верхних ярусах достались великим сектам, средние и малые ютились пониже, а бродячие воительницы обступали сам помост, оставляя лишь узкие проходы — которые, впрочем, быстро исчезали…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оказалась среди вольных бойцов. Поскольку прошлой ночью она до утра пила с братом Мэном и Безумцем, на Собрание Героев она явилась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начались на рассвете, и к полудню первый пыл немного поостыл, но поединки на помосте всё ещё завораживали, от них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обременённая своими мыслями, не могла сосредоточиться на зрелище. Но оказалась она здесь благодаря догадке Безумца: Цзян Чжао непременно появится на Собрании Героев, вот только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 Чжао и пришла сюда — искать следы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 в последний раз Учителя видели в «Ароматной лавке пилюль», она обязательно заглянет и туда. Но лавка та открывалась лишь в полночь, так что пока что можно было попытать счастья здесь, заодно скоротав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как раз шёл бой: красный копейщик против белого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Копейщик работал своим копьём яростно и стремительно, удары были хлёсткие и смертоносные. Вероятно, ученик Врат Скрытого Острия. Мечник же отвечал мягкостью на жёсткость, сохраняя невозмутимость и хладнокровие. Как бы ни ярился копейщик, тот стоял недвижно, будто гора перед лицом обвала. Каждое его движение таило в себе покой. Наверняка последователь Секты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более тысячи обменов ударами копейщик, выдохшись, в ярости покинул помост. Мечник же, одержав победу, стал новым властелином арены. Толпа взорвалась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это да, Цзянь Юй, Хранитель Колокола из Тайхана, — пробормотал рядом с Ли Чжао одноглазый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роскошные шёлковые одеяния, но правый глаз скрывала повязка, отчего он не походил ни на бойца, ни на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Колокола? Цзянь Юй? — Ли Чжао заинтересовалась и собеседником, и прозвищем бойца на помосте, потому и откликнулась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господин действительно обратил на неё внимание. Увидев миловидную юную девицу,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Тайхан есть искусство лёгкого шага под названием «Безмолвный Колокол». В отличие от обычных техник, что делают упор на скорость и ловкость, «Безмолвный Колокол» требует предельного спокойствия. Положи на ладонь маленький колокольчик — и сколько бы ты ни прыгал, ни уворачивался, ни рубился мечом, колокольчик не издаст ни звука. Вот тогда ты достиг высшего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овладеть этим искусством невероятно трудно. Потому, даже достигнув Сферы Полного Единства, его всё равно считают низшим искусством в Тайхане. За последнюю сотню лет его постиг лишь один человек — тот, кто достиг Сферы Полного Единства. Его и прозвали Хранителем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Юй… — Ли Чжао устремила взгляд на помост. Хотя до него было далековато, ей чудилось, будто вокруг того бойца сгустилась энергия небес и земли, одновременно подвижная и недвижная.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открою тебе ещё один секрет. Цзянь Юй, представитель тридцать третьего поколения учеников Тайхана, питает склонность к лицам своего пола, — одноглазый господин прикрыл рот и нижнюю часть лица веером и произнёс это шёпотом, без тени смущения разглашая тайны Тайхана.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Чжао так поразилась, что рот у неё остался открыт, а глаза стали круглыми-круглыми.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уставилась? Не веришь? — Одноглазый господин даже не взглянул на неё. Голос его звучал низко и слегка…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то есть… откуда вам известно? — Ли Чжао всё ещё не могла прийти в себя и не сдержала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господин не обиделся,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правый глаз пострадал от руки самой Цзянь Юй. Как же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казалось, таилась некая история. Ли Чжао благоразумно не стала расспрашивать дальше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Чжао. Осмелюсь спросить, как величать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ты уверена, что хочешь узнать, кто я? — Одноглазый господин ответил вопросом на вопрос, и в словах его зазвучала лёгкая, едва уловимая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