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великие демоны из духовного мира считали, что, поохотись они на злых духов, мир на какое-то время обретёт благоденствие, да ещё и миссию по возрождению духовной энергии на себя взвалили. Посему, когда последствия наступили, они отделались парой ничего не значащих слов, полностью сняв с себя ответственность, да ещё и Подземное царство покритиковали.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молодежь неопытная, подрастёт — поумнеет, уж будьте любезны, потерпите.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царстве персонала много, призрачных посланников — тысячи и тысячи, обычно они как раз душонки ловят, так что, наверное, изловить несколько разрозненных, нестоящих злых духов — не такая уж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ума сойти!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таковы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допустить чрезмерной неестественной смертности и сохранить равновесие между круговоротом жизни и смерти, Подземному царству приходилось расхлёбывать эту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было это чертовски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Великий Владыка Подземного царства, но и мы, призрачные посланники, работающие не покладая рук, терпеть не могли этих великих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на втором этаже Юань Ци, после нескольких попыток, с ужасом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превратиться в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глухих лесах, он мог переключаться между человеческим и звериным обликом практически без задержки.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сидел перед заряжающимся телефоном, готовый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Посумрачнев некоторое время, Юань Ци всё же поднял лапку и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решил узнать через телефон о современном мире, когда тот включился,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растерянности Юань Ци открыл один известный социальный портал, популярный ещё десяток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обновление платформы ушло минут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плохого сигнала, а потому что его телефон был не слишком совместим…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интерфейс загрузился, Юань Ци увидел, что верхние строчки трендов разительно отличаются от тех, что были в его времена. Новости о звёздах и инфлюенсерах откатились назад, а в топ-3 красовалось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Что вам снилось сегодня ночью? 【ВЗРЫВ】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Мастер XX: онлайн-разгадывание снов 【ГОРЯЧЕ】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Мастер XX: толкование сновидений 【ГОРЯЧЕ】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первый тренд, что совершенно невероятно, набрал сотни миллиардов просмотров…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уставился на эти тренды, его лапка замерла в воздухе, а в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из-за кошмаров можно попасть в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Юань Ци тапнул по первому тренду.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Соответствуя названию, самым первым постом под трендом был сводный список известных на данный момент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текст содержал описания самых разных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кошмаров обычного уровня: падение с высоты, утопление, авиакатастрофа.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кошмаров ужасного уровня: перерезанное горло, отрубленные конечности, обезглавливание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здесь было описание любого кошмара, который только можно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тигрёнок, не считавший себя особо смелым, бросил взгляд и уже собрался закрыть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лапки слушались неидеально, он случайно переключился на вкладку «Прямой эфир» этого тренда.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на открывшейся странице, тигрёнок увидел описание кошмара, показавшееся ему слегка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заголовка тренда, описание содержало вот такой хэштег: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#Когда_во_сне_ты_попадаешь_в_серию_ДТП#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 автор детально описал свой кошмар о повторяющихся авариях.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уличную обстановку, которую он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видел, как высокий суровый мужчина в чёрном костюме, неся роскошный кошачий комплекс и держа на руках пушистого серебристого котёнка, вышел из зоомагазина на противоположной стороне улицы и направился к чёрному внедорожнику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 сне была очень конкретной.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автор в конце поста чётко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был на той улице, видел того мужчину и того котёнка. Единственное отличие — в реальности он не видел серебристый спорткар, мчащийся на него, а затем зашёл в торговый центр напротив, где уснул на платном массажном кресле и увидел этот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 описание, Юань Ци с недоумением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что он видел днём, возможно, было лишь предвестником чьего-то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покачал головой и всё же сумел выйти из этого тренда.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трудом открыл на телефоне поисковик, подогнул мягкую тигриную лапку и с великим трудом ввёл в строку поиска ключевые слова, которые вдруг пришли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пропавший несколько лет;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поиска почти единогласно сообщали Юань Ци один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физическое лицо отсутствует без вести четыре года, заинтересованные лица могут подать в суд заявление об объявлении его умершим!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без вести целых четырнадцать лет, куда больше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при жизни, тьфу, то есть до исчезновения, он был одинок, никаких заинтересованных лиц у него не было, так что, если никто не подавал заявления, суд не должен был объявлять его умершим.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следовало бы сходить с удостоверением личности в соответствующие органы и уточнить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проблема была в том, что сейчас он не мог превратиться в человека, так что этот путь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покусывая мягкий, упругий, не разжёвываемый, но всё ещё сохраняющий вкус сахарный шарик, протопал несколько кругов вокруг телефона, беспокойно повиливая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вопрос с объявлением умершим можно было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хотел убедиться, что этот особняк, единственная его собственность, всё ещё за ним числится.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масштабное восстановление заброшенного особняка должно было оставить немало следов в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терпения, Юань Ци начал потихоньку искать возможно связанные с этим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выяснил, что район вилл, ранее называвшийся «Юнхэ Гуаньди», десять лет назад был переименован в «Цзинхэ Гуаньди», в связанных данных вдруг всплыло объявление о его смерти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тронул лапкой и открыл это десятилетней давности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 номер удостоверения личности полностью совпадали, дата объявления приходилась ровно на четырёхлетнюю годовщину его исчезновения, после подачи заявления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объявленный умершим:…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стандартная юридическая процедура, на душе стало как-то тяжело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этот так называемый заинтересованный человек, единственная его собственность уже перешла к нему в качестве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заинтересованным лицом явно не мог быть Ли Сянбай, тот, что заставил его признать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Юань Ци наконец осознал, почему Ли Сянбай так непринуждённо чувствовал себя в особняке. Теперь, скорее всего, этот особняк уже был собственностью Ли Сянбая…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пошёл в соответствующие органы и доказал, что не умер, по закону он мог бы лишь потребовать у унаследовавшего имущество заинтересованного лица возврата первоначальной вещи, а если вещи нет — получить компенсацию. К Ли Сянбаю же, который приобрёл вещь законным путём, это уже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приуныл.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дом попал к нему, это был всего лишь недостроенный особняк, но это был его единственный дом, единственное место, связанное с любившим его дедушкой, которое он сумел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Уныло перебирая лапками, Юань Ци подошёл к балкону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они с дедушкой изучали чертежи, они тоже выбрали это место для его комнаты, а дедушка, которому было тяжело подниматься по лестнице, выбрал комнату на первом этаже, выходящую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уцепившись за каменное ограждение балкона, выглянул вниз, во двор, который даже в ночи выглядел в точности так, как они с дедушкой мечтали, и на сердце стало ещё тоскливей.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мог стоять в этом когда-то принадлежавшем ему доме, теперь это больше не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мог бы договориться с Ли Сянбаем: когда он выяснит, кто подал заявление о его смерти, и получит причитающуюся компенсацию за потерю особняка, нельзя ли будет выкупить особняк обратно у Ли Сянбая?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этого, пожалуй, ему стоит наладить отношения с этим старшим братом-«ледышкой», которого он, в общем-то, и не особо отвергал?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Юань Ци серьёзно обдумывал этот вопрос, в саду зажглись ночные фонари с таймером.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осветив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