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фиолетовая нефритовая подвеска, которую носил Юнь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с прохладным равнодушием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княгиня действительно хорошо к тебе относится. Видя, что тебя обидели, сразу же утешила тебя чем-то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своей матери. Если она не будет хорошо ко мне относиться, то к кому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был задет за живое, его лицо мгновенно побледнело, затем покраснело, но он не 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стал тратить время на дальнейшие разговоры с Юнь Яо и, помахав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Юнь Хуань, лёжа у кровати, разговаривал с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Юнь Хуань никогда не жил в общежитии, но видел комнаты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в общежитии обычно двухъярусные: один человек спит наверху, другой —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комнате Юнь Хуаня большинство свечей погасло, только одна лампа оставалась на столе рядом с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Гунъи Ди собирался заснуть, он задувал эту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Юнь Хуань приоткрыл половину полога кровати. Ему казалось, что они с Гунъи Ди похожи на одноклассников, живущих на разных ярусах кровати: он наверху, а Гунъи Ди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достал из рукава нефритовую подвеску, которую подарил ему Юнь Гуанлин: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это подвеска, которую мне подарил старший брат. Я хочу подарить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протянул руку и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Подвеска сохранила тепло тела Юнь Хуаня, она была нежной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странный человек, мне трудно понять его истинные мысли. Он относится ко мне как к родному брату, но кровные узы для него всё же менее важны, чем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трон окажется в противоречии с княгиней и мной, я думаю, Юнь Гуанлин без колебаний бросит нас ради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у тебя есть братья и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Гунъи Ди. — Но мы мало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просто мало общались, отношения между ним и его братьями были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хотел занять трон, а трон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характеры были похожи на характеры молодых господ из дома князя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князя Линя был как миниатюрный дворец, где в тени скрывались кинжалы и мечи, и каждый строил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сегодняшних событий мама выглядит очень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посмотрел на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мать покинет тебя,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Хуаня в мягком свете лампы казалось особенно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была человеком, который лучше всех относился к Юнь Хуаню, и единственным, кто давал ему ощущение тепла в этом мире. Юнь Хуань давно считал княгиню своей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княгиня покинула его, ему, вероятно, стало бы невыносимо находиться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действительно было холодно, Юнь Хуань подумал, не пошёл ли за окном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области Линь всегда была суровой, даже весной мог пойти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Юнь Хуань так и не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одеяле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кровать была больше, это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больше, они могли бы спать вдвоём, и тогда было бы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немного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заметил его маленькие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лечь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Хуаня мгновенно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Гунъи,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никогда не спал на полу, ему казалось, что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кровати и быстро забрался под одеяло к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Хуань, окружённый тёплым и приятным ароматом, невольно прикрыл глаза, его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можешь называть меня Лянь Фэн. Это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Хуаня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это, кажется, имя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который дал мне это имя, не знал о придворных персонах, поэтому он дал мне имя, совпадающее с именем наследного принца. Наша семья пострадала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не любил, когда Юнь Хуань называл его «Гунъи».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Гунъи была семьёй его матери, Лянь Фэн не считал себя частью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ранее Лянь Фэн рассказал об этом Юнь Хуаню только после того, как они долгое время знали друг друга, и он был уверен, что Юнь Хуань не сделает ничего, даже если догадается о его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 самого начала испытывал к нему глубокое доверие и никогда не сомневался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Юнь Хуань не верил, что наследный принц Лянь Фэн мог оказаться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Линь была слишком далека от столицы, в центральных землях считали её варварской территорией. Даже если бы наследный принц оказался в беде, он бы попал в такое место, как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не умер, он бы никому не рассказал своё настоящее имя, а жил бы под вымышленным именем, и уж точно не взял бы фамилию Гунъи или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области Линь на словах был верным подданным императора, наследный принц мало общался с местными чиновниками, и его приезд сюда был равносилен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Ди — оба оружия. Естественно, что он взял Ди в качестве имени, а Фэн — в качестве псевдонима.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опасным именем неудивительно, что твоя семья, хотя и дальние родственники семьи Гунъи, пострадала, — сказал Юнь Хуань. — Не волнуйся, при посторонних я буду называть тебя Гунъи, а только вдвоём — Лянь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был так добр к нему, считал его другом и рассказал ему такую важную вещь, поэтому Юнь Хуань, конечно, не мог его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близости к Лянь Фэну Юнь Хуань почувствовал, как его холодное тело быстро согрелось.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подушку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приближаюсь к тебе, моё тело становится очень тёплым, как будто я погрузился в горячую воду, — сказал Юнь Хуань. — Наконец-то я понял, почему лисы в сказках высасывают мужскую энергию. Если бы я был лисой, я бы тоже хотел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пощекотал нос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они это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Юнь Хуаня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щёки, но и уши, и шея стали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просто хотел подразнить Юнь Хуаня, не собираясь его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молод и неопытен, поэтому был немного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Юнь Хуань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уму Юнь Хуаня, он, вероятно, мог думать только о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Лянь Фэн объяснил всё подробно, Юнь Хуань, вероятно, из-за смущения не смог 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вдруг вспомнил, что он и Юнь Хуань — его будущая императрица — никогда не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внезапно почувствовал сонливость и невольно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ты думаешь, отношения между старшим братом и мамой наладятся? Я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всё было как раньше, чтобы в семье царили гармония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Юнь Хуань сонно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аккуратно убрал растрёпанные волосы Юнь Хуаня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Юнь Гуанлином и княгиней не нуждались в восстановлении. В нужный момент Юнь Гуанлин сам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изменится, через месяц княгиня утонет. Поскольку её толкнул Юнь Яо, князь Линь, чтобы избежать скандала и гнева семьи Чу, объявил, что княгиня случайно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княгини, под влиянием интриг Юнь Юя и Юнь Юнтая, Юнь Гуанлин постепенно поймёт, что его мать много раз помогала ему, и он избегал опасности благодаря ей, а не из-за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несколько лет, когда дом князя Линя был разгромлен, и Юнь Гуанлин был сослан на юг, он, несмотря на все трудности, решил обойтись и похоронить золотой браслет, который часто носила княгиня, под цветущим деревом в Цзяннане, в семье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искренне уважал немногих старших, и княгиня Линь, мягкая снаружи, но сильная внутри,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этой главе случайным образом раздаются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область Линь по отношению к династии Ци считается чуждой землёй. У Юнь Хуаня наполовину ханьская, наполовину чужеземная кровь, но его привычки, одежда и манера речи отличаются от его братьев, поэтому они не ладят (как если бы среди персидских леопардов оказался один снежный барс).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прошлой жизни немного трагичен, но впоследствии основное внимание уделяется романтике, поскольку наследный принц хочет разорвать сценарий прошлой жизни с плохим концом, поэтому заодно избавится от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наследный принц переродился и обладает властью. Его основная цель в княжеском доме — встречаться с возлюбленной и помочь Хуаню избежать ловушек прошлой жизни. В начале идёт описание фона и персонажей, позже будет больше романтических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