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не было зажжено ламп, лишь на стенах висели несколько ночных жемчужин размером с грецкий орех. Хотя эти жемчужины излучали свет, он был далеко не таким ярким, как пламя свечи. Поэтому, когда Шэнь Чжэньжэнь вернулся с водой, он был до ужаса напуган бледным лицом красавицы, освещённым жемчужным светом, и чуть не выронил чайник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суматохи Шэнь Чжэньжэнь наконец разжёг угольную печь и поставил на неё чайник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Оуян, желая поскорее уйти и не тратить больше времени на Шэнь Чжэньжэня, просто поднял руку и постучал по столу, привлекая внимание последнего, который пристально смотрел на чайник, ожидая, пока вода закипит.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говорить прямо, — прямо сказал Оуян. — Я не интересуюсь мирской славой и богатством, и у меня нет намерений причинять вред стране и народу. Я остаюсь здесь только для того, чтобы завершить некоторые мирские связи с императором. Если возможно, я надеюсь, что вы не будете разглашать мои дела, чтобы избежать ненужных осложнений. В качестве благодарности я могу помочь вам в пределах своих возможностей...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Шэнь Чжэньжэнь без колебаний кивнул, настолько быстро, что Оуян даже немного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невольно заинтересовался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вы хотите,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 найти учеников! — сразу ответил Шэнь 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одного утомительного общения Оуян наконец понял, что имел в виду Шэнь 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которых хотел Шэнь Чжэньжэнь, были не теми, у кого есть духовный корень и кто может следовать за ним в практике, а такими ремесленниками, как плотники и кузнецы. Он хотел передать искусство механизмов Течения Цяньцзи обычным людям, чтобы они могли передавать эти технологии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мог не почувствовать восхищение: оказывается, в этом мире действительно есть бескорыстные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восхищение, Оуян не мог, как надеялся Шэнь Чжэньжэнь, стать посредником между ним и императором, чтобы связать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хотел и не мог позволить Ци Юньхэну узнать, что он владеет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Неизлечимая паранойя императора была лишь одной из причин, главное же заключалось в том, что Оуян не мог научить Ци Юньхэна магии и не мог сделать его таким же бессмертным,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Бессмертие, пусть даже не вечное, а просто долголетие, для человека является соблазном, превосходящим деньги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Ци Юньхэне, который уже обладал достаточным количеством денег и власти, то бессмертие было для него так же неотразимо, как для кошки рыба, для собаки мясо, а для Ультрамана — битва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Оуян раскрыл свои силы культиватора, но не смог бы поделиться ими с Ци Юньхэном, кто знает, не сварил бы Ци Юньхэн его, как мясо Тан Саньцзана?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самое непредсказуемое — это человеческое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и Ци Юньхэн были неразлучны, в момент, когда речь зайдёт о жизни и смерти, Оуян не был уверен, что пожертвует собой ради Ци Юньхэна, так как же он мог ожидать, что Ци Юньхэн откажется от надежды на жизнь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приходится выбирать между собой и другим, лучше всего не допускать такого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опасений Оуян не дал прямого обещания, а вместо этого предложил другое решение — не привлекать внимания Ци Юньхэна, сначала Шэнь Чжэньжэнь должен систематизировать механизмы, которые можно передать обычным людям, записать их в книги, создать модели, а затем Оуян найдёт подходящих ремесленников, которые изучат и освоят их, и через этих ремесленников искусство механизмов будет распространяться и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варианте Шэнь Чжэньжэнь с самого начала не должен был появляться на публике, лишь иногда тайно наставляя отдельных ремесленников.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Преимущество этого подхода в том, что даже если это заметят другие практикующие, это не заденет вас и не создаст вам трудностей. Однако в этом случае имя вашего течения не будет известно в мире... Хотя, это не совсем невозможно, — Оуян изменил тему. — Можете ли вы сообщить мне имя или духовное имя вашего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учителя звали Юй, его духовное имя — Моцзи, — сразу ответил Шэнь 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подумал: «Вот почему ты такой медлительный!»,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Юй слишком легко вызывает ассоциации. Можно ли использовать только иероглиф «Мо» как источник передачи?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Шэнь Чжэньжэнь без возражений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Шэнь Чжэньжэня велел ему передать искусство механизмов Течения Цяньцзи, но не упоминал о славе, и Шэнь Чжэньжэнь также понимал, что пока существуют культиваторы, это дело лучше держать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тоже считаете это возможным, давайте приступим к делу! — Оуян решил закончить разговор и уже собирался встать и попрощаться, как вдруг вспомнил ещё одну вещь. — Кстати, я знаю, что ваша фамилия Шэнь, но как вас правильно называть?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Чжэньжэнь, — сразу ответил Шэнь 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он заметил странное выражение на лице Оуяна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Шэнь, имя Чжэньжэнь. Мои родители надеялись, что я достигну успехов в практике, поэтому дали мне такое имя, но мне уже за сорок, и я ещё не заслужил имени Чжэньжэнь, так что прошу не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усмехнулся про себя: «Оказывается, он ещё и потомственный культиватор». Он не стал смеяться над именем Шэнь Чжэньжэня, а вместо этого заинтересовался его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своего возрождения, ещё до того, как он понял, что не может иметь потомства, Оуян заметил, что у него не растёт борода. Хотя он и не особенно любил её, но в обществе, где каждый мужчина должен иметь хотя бы немного растительности на лице, слишком гладкий подбородок вызывал неприятные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Шэнь Чжэньжэня, у которого тоже не было ни намёка на щетину, и сравнив его с его реальным возрастом, Оуян понял: настоящей причиной этого была практика, а не воскрешение.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тайно вздохнул с облегчением, встал и попрощался с Шэнь Чжэньжэнем.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Чжэньжэнь чувствовал, что они хорошо пообщались, и был уверен, что они нашли общий язык, но не ожидал, что Оуян так быстро уйдёт. Ему хотелось задержать его, но он не знал, как это сделать, и с сожалением проводил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Оуян исчез в чаще леса, Шэнь Чжэньжэнь вдруг понял, почему в их секте многие мужчины-практикующие искали себе спутников жизни среди своих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бессмертию, если рядом есть такой высокоразвитый и прекрасный соратник, кому какая разница, мужчина он или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Чжэньжэнь невольно коснулся своей груди, чувствуя, как его сердце, которое было спокойно десятилетиями, забилось с новой силой в этот холодный зимний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изучал чтение мыслей, поэтому, конечно, не знал о зарождающихся желаниях Шэнь Чжэньжэня.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Фонарей в императорском дворе произошли два важных события. Первое — герцоги и маркизы должны были покинуть столицу и вернуться в свои армии, чтобы защищать границы для императора. Второе — император решил выбрать наставников для своих детей и приказал министрам рекомендовать подходящих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события не имели отношения к Оуяну.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задачу найти учеников для Шэнь Чжэньжэня Су Су и проведя предварительный отбор персонала в императорском поместье, Оуян должен был столкнуться с другим вопросом: возвращением семьи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трудностей зимнего пути, семья Оу вернулась в столицу с большим опозданием, прибыв только днём 24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родителей Оу Цзин больше не могла оставаться в резиденции дяди и в тот же день собрала вещи, забрав с собой слуг, и переехала в другой дом семьи Оу — бывшую резиденцию графа Цинъяна, а ныне дом маркиза Чэнъэня.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 Оуян должен был вызвать семью Оу во дворец или сам навестить их. Но он действительно не хотел видеть неприятные лица членов семьи, поэтому на следующий день после их прибытия в столицу вызвал к себе в Летний дворец своего номинального старшего брата Оу Цяня для короткой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Цянь тоже не был настроен на светскую беседу, коротко рассказал о текущих делах в семье и намекнул, что Оуян может не беспокоиться, он и его мать госпожа Чжао будут держать всё под контролем и больше не будут обременять Оуяна семейными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взаимное невмешательство было именно тем, чего хотел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семья не могли полностью разорвать связи, и если бы это было возможно, Оуян не хотел бы применять силу против семьи. Но если бы кто-то из семьи Оу, как Оу Мо, продолжал создавать проблемы, Оуян не мог бы снова и снова проявлять снисходительность только из-за их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встречи Оуян вскользь спросил о замужестве Оу Цзин, желая узнать, какие планы есть у Оу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