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спать с включённым светом, но лампочка была слишком тусклой, и комната казалась мрачной. Тогда он встал, чтобы найти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вышел из комнаты и начал рыться в шкафах, но свечи не нашёл. Он перешёл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деревянная дверь с медным замком, но она не была заперта, что отличало её от других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игровым правилам, за этой дверью что-то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затаил дыхание и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была фотография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деревянная рамка обрамляла лицо мальчика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мальчик был с большими глазами, острым подбородком и выглядел наивно. Его волосы были длинными, заплетёнными в две косички, что делало его больше похожим на красивую девочку — по местным обычаям, мальчиков со слабым здоровьем часто воспитывали как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Дырки в ушах Бай Синхэ остались как раз с тех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фотография, я думал, тут что-то интересное… — он потрогал мочку уха, положил фотографию на стол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спрятать эти позорные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убрать фотографию в ящик, он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Чёрно-белое фото в чёрной рамке…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формат поминального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Янь качала [медный колокольчик], что-то бормоча. Она была напугана, поэтому нервничала. На рассвете, когда густой туман окутал горы, она шла вниз по склону, делая шаг и кланяясь до земли, повторяя это снова и снова, пока чьи-то руки не подняли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Янь не осмелилась поднять голову,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договор нельзя нарушать!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исчезли, и, открыв глаза, она увидела, что в лесу стоит тишина, и никакого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бабка Янь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всё ещё ждал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любимый внук, единственное, что осталось от дочери. Она сделает всё, чтобы сохранить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[Дифу] все смотрели на эту сцену, и атмосфера застыла, словно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заговорить, и причина была проста: на экране появился ещё один человек. Тот, чьи руки подняли старушку, безэмоционально посмотрел прямо в несуществующую камеру. Через секунду все экраны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секунд паники в офисе снова воцарилась привычная атмосфера: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действительно собирается расторгнуть [брачный контракт]?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с самого начала,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ли его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сделаны!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её дело больше не в ведении [Дифу].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восемнадцать лет не бывает некрасивых.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22 век, браки по договорённости — это прошлый век! Я ставлю на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проснулся рано утром, но бабушки уже не было. Она оставила записку, сказав, что ушла в храм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думать о вчерашнем поминальном портрете, и чем больше он размышлял, тем страннее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конечно, запуталась в мыслях, но зачем ей ставить в доме поминальный портрет своего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решил поговорить с бабушкой. Храм находился у подножия [горы Мэй]. Он шёл по тропинке в юбке, и его одежда с серебряными браслетами издавала лёгкий звон. Было раннее утро, и на пути к горе Мэй он был один. Бай Синхэ снова услышал звон колокольчика. Он подумал: «Похоже на [призыв души]».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испугался своей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Поминальный портрет… [призыв души]…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отогнать эти мысли и продолжил путь. Храм был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звуки этих странных колокольчиков он вдруг начал терять силы, пока не упал на землю у дороги. Перед его глазами мелькали трава, кусты, серый туман, далёкий храм и его собственные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почувствовал, как будто превратился в густую грязь, растекающуюся по земле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закричал: «Всё пропало! Душа не поднимается вверх, а падает вниз — это 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сопротивляться, хватаясь за землю, и, подняв голову, увидел, как к нему приближается человек… высокий, худощавый мужчина, чья тень, словно бабочка,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у его кровати, казалось,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— Бай Синхэ приподнялся, оглядываясь. — Как я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принёс тебя домой… ты заболел, — бабушка потрогала его лоб. — Хорошо, что жар спал. Спи, выспись, я дала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ей о поминальном портрете, странном мужчине, звоне колокольчиков… но она запела колыбельную народа Мэй, как когда-то его мать, и его веки стали тяжёлыми, сознание угасало, словно остров, погружающийся в воду. Бай Синхэ чувствовал сильную головную боль, находясь между сном и явью, и был крайне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чью-то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что-то есть, это не человек. Будь осторожна, не ходи туда… бабушка…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остановился перед ним…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Синхэ проспал долго, его сон был пуст, как снег, лишь ветер шелестел где-то далеко. Вечером его разбудил лёгкий шорох, и он с удивлением увидел перед собой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сидел на стуле у его кровати, а бабушки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рубашка в тонкую полоску, он сидел с прямой спиной, его лицо было холодным, а на руках, закатанных до локтей, были татуировки — изображения существ из «Шань Хай Цзин», настолько реалистичные, что казались живыми. Ближе всего к Бай Синхэ был [змей Башэ], нарисованный на тыльной стороне ладони, пожирающий слона, что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словно загипнотизированный змеем, долго не мог прийти в себя, его глаза были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шаман, бабушка Янь попросила меня тебя вылечить, — сказал мужчина. —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и, надевая обувь, заметил, что всё ещё был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Бабушка никогда бы не позволила тебе одному зайти в мою комнату. В древности за такое топить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сохраняя спокойствие, слегка изменился в лице, словно смотрел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22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дав ему договорить, Бай Синхэ уже выбежал из комнаты,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испугался, подозревая, что шаман мог убить бабушку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коридор, но снова услышал звон колокольчика, доносящийся из комнаты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бросился туда, но в душе было странное предчувствие: утром звонила бабушка, она призывала душу… чью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кланялась, звоня в колокольчик и смотря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похожий на удары о стену,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[Брачный контракт]…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схватился за ручку двери, с удивлением глядя на стену: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её бледное лицо, полное сожаления,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может решать,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он не понимал. — Бабушка, ты молишься богам? Кто этот человек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шаман, — бабушка положила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не должны заниматься суевериями. Если я заболел, нужно ехать в больницу, а не к таким шаманам.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неубедительно, ведь он и сам уже не был уверен. Странный городок Y, наверняка, был полон мистики, иначе откуда бы взялись все эти странные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ответила, её пустой взгляд прошёл сквозь него и остановился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мужчины были опущены, скрывая татуировки, и видна была только половина головы змея и нога слона на тыльной стороне ладони. Бай Синхэ молчал, подозрительно переводил взгляд с бабушки на шамана, думая: «Шаманка и шаман… они сговорились. Я не болел, это не было болезнью».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проводила шамана до двери, а затем отчитала Бай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поблагодарил доктора? Это он тебя разбудил. Когда люди болеют в горах, их души часто уносят горные духи, и только шаман может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Главный герой: Запрещено ходить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