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нам придется восстановить мельницу.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малец снова принялся раздавать приказы», — пронеслось в голове Адама. С того самого дня, как он был вынужден подписать кабальный договор и последовал за этой странной парой господина и слуги, его посмертное существование официально вошло в колею. Звучало это странно — будто те дни, когда он неприкаянно бродил по пустошам, жизнью не 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свои земные годы под вечный рефрен «гореть тебе в аду», разбойник никогда не задумывался о том, что ждет его за порогом могилы. Он был наполовину приверженцем идеи о полном угасании души. Почему наполовину? Да потому, что ни один мертвец еще не удосужился восстать и поделиться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выдали новый комплект одежды и крепкие сапоги, после чего вовлекли в труд — одновременно знакомый и до странности чуждый. Демон, облаченный в титул лорда, вечно пропадал то в ботаническом саду, то в мастерской плотника. По его приказу Вирадуан составил строгое расписание: водяные часы неумолимо отсчитывали уходящие мгновения, а вечная ночь и серебряная луна бесстрастно взирали с небес на каждое решение, принятое юным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была нужна мельница, нужны были сельскохозяйственные орудия, рабочие руки и как можно больше провианта. Мертвецы навсегда утратили право созидать жизнь, а груды золота и серебра в подвалах, при всей своей изысканной красоте, на поверку оказывались хрупкими, словно сухие доски. Из них невозможно было выковать ничего путного.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не сомневался: прикажи юноша — и все эти сокровища без тени сожаления переплавили бы на сошники, мотыги и кирки. Самое странное, что эта мысль не вызывала у вора сочувствия. Напротив, он ощущал какое-то извращенное удовлетворение, природу которого не мог объяснить даже самому себе. Проработав так некоторое время, Адам из-за своего длинного языка ввязался в перепалку, и Вирадуан притащил его на суд к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принципиально не желаешь вести себя смирно? — осведомился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рожден для того, чтобы мутить воду, господин, — чистосердечно ответил Адам, и через полчаса уже снова корчился на земле от приступа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отвел взгляд и вернулся к прерванному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к северо-западу от замка есть мельница. Нужно проверить, пригодна ли она к делу. Составим план заранее, чтобы к моменту сбора урожая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ремонт потребует немалых усилий, — заметил Гвидо. — Но мы можем внести это в повестку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кивнул и, взяв перо, добавил этот пункт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инструментами? Кажется, лишь эти вещи обладают столь досадной хрупкостью... Быть может, в самой своей основе они отличаются от предметов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порой искренне восхищался проницательностью алхимика. Он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подмечено. Сокровища в подвале — это, по сути, лишь призраки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 переспросил Гвидо. — Один древний мудрец полагал, будто существует мир вечных истин, материальный мир лишь подражает ему, а искусство — это подражание уже материальному миру... И хотя в его учении есть спорные моменты, мы можем использовать эту модель. Значит ли это, что данные вещи принадлежат к «третьему миру»? Подобно живописному изображению кровати — они лишены подлинности и бесполезны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Гвидо не успел договорить: Фарфадэ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Философию обсудим позже. Золото и драгоценности — это лишь тени или, если угодно, копии. Их добыть куда проще, чем ты думаешь. Но это не значит, что в этом мире не существует истинного золота, серебра, меди или железа.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искать рудники? — Гвидо кивнул, собираясь продолжить мысль, но на сей раз его перебил не лорд, а истошный вопль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забудьте вы про свои кровати! Я... кха-кха... я виноват! Прошу,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отозвался Фарфадэ. — Кстати, кажется,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болезни был снят и обливающийся холодным потом Адам пришел в себя, он первым же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сегодняшнем меню — пирог «Мечтательная фасоль» с диким лимоном, жареный масляный картофель, хрящи кролика с жареной звукозаписывающей ипомеей и... и салат из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Гусь-монстр энергично взмахнул поварешкой. Впрочем, правильнее было бы сказать, что он заставил поварешку двигаться саму по себе. Птица обладала способностью удерживать в воздухе предметы определенного веса — должно быть, какая-то уникальная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Привычный картофель и земляные наросты подавались почти к каждой трапезе — под них даже выделили отдельное поле неподалеку. Гусь-монстр распоряжался добычей с умом: мясо либо готовилось сразу, либо засаливалось впрок, а глазам, языкам, костям и шкурам находилось свое применение. Чаще всего на стол попадали усыпляющие кролики, гигантские полевки и причудливые птицы. Изредка приносили оленей, чьи рога прорастали прямо из глазниц и сами были усеяны крошечными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снять такие рога, аккуратно извлечь тонкой ложечкой глазные яблоки, растереть их и добавить в сок из трав, получался кисло-сладкий напиток. А если дать ему немного перебродить, он приобретал вкус газированной воды. Если суметь абстрагироваться от состава ингредиентов, этот напиток стал любимым лакомством для всех обитателей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для салата брали прямо из ботанического сада. Сдобренное маслом из реснитчатой травы, политое «секретным соусом» от Гуся-монстра и украшенное синим кислым соком, это блюдо дарило языку необычайную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окунул язык в горный источник. Аж дух захватывает! — говорил кто-то из слуг. — Сам я так не пробовал, это метафора».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не испытывавший нужды в пище, держал в руках стакан с холодной водой. Он отклонил предложение Гуся-монстра пригубить вина. За его спиной маячил Адам, чей запал смирения иссяк спустя неполные два часа — остальные были заняты делом. Он снова попытался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вершине одной из башен замка. Каменные ступени поросли мхом, а в щелях между камнями на ветру дрожали сорняки. Отсюда, сверху, открывался вид на бескрайние пустоши, раскинувшиеся за склонами холмов.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горизонта родилось облако. Адам, наслаждаясь ветром, решил поделиться чувствами с владыкой — он уже заметил, что если не нести чушь и не сыпать плоскими шутками, юноша просто игнорирует скучную болтовню. Он не слушает, но и не запрещает твое пустословие.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куда приятнее, чем в темнице, — заметил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Фарфаноэрс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умер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вы, — ответил Адам, и тут же спохватился, заметив, что тон его снова стал развязным. Он всегда был парнем не робкого десятка, но методы демона, выходящие за рамки здравого смысла, заставляли его осторожничать. — Не всё так паршиво. Перед смертью я всё же видел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виселице?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положил руку на каменный парапет 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таких, как мы, конец обычно один, верно? Проповедники твердят, что демоны вечны и... — Он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собирался сказать нечто, что могло не понравиться собеседнику. Фарфаноэрс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Я не стану тебя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тогда ладно! — Адам отозвался с живостью, не соответствующей его возрасту. — Я не собираюсь тягаться с вами в вечности, но в одном эти святоши правы... В таких, как вы, совсем нет осязаемости.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смерти не боится», — подумал Фарфаноэрс. Что ж, раз он уже один раз умер, а старые привычки остались, остается лишь надеяться на его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обещали не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люди простые, наук не изучали, красивых слов не знаем, — ухмыльнулся Адам. — Нет осязаемости — значит, нет ничего подлинного, мой лорд. Вот вода: она перед глазами, но попробуйте зачерпнуть её голыми руками —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Юноша молча слушал, лишь изредка подавая знак, что внимает.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доводилось видеть знатных господ, которых я в глаза не знал. Все они лживы насквозь, но в них есть стержень. У них есть земля, жены, рабы — у них есть всё. У вас тоже вроде как всё есть, но кажется, будто вы в любой миг можете просто улететь. Разве нет у вас никакого прошлого, которое могло бы стать вашим якорем?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становились всё смелее — он прощупывал границы дозволенного, но Фарфадэ никак не отреагировал на эту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мог сделать? Его прошлое было стерто из памяти. Юноша надеялся, что с ростом его силы воспоминания рано или поздно вернутся, хотя он вовсе не стремился использовать свою власть во зло. Он мог бы насылать болезни на людей, подобно тому как крестьяне вдали сеют пшеницу: сажать недуги, собирать урожай и сеять вновь. Но он чувствовал, что это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Откуда эта мысль?» — Он нахмурился, почувствовав внезапное раздражение, и, резко взмахнув плащом, безмолвно развернулся, намереваясь покинуть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Упс. Обещать-то обещал, а всё равно разозлился, — пробормотал Адам ему вдогонку. Он не считал себя виноватым. В своей деревне он всегда подначивал детей с чересчур серьезными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надо быть осторожнее»,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своим чередом, отмеченные лишь несколькими событиями разной степени значимости. Тот малый, которого заперли в подвале наедине с золотом за кражу, был наконец выпущен. Согласно новой системе баллов, ему предстояло отработать свой долг. Неподалеку от замка начали появляться новые мертвецы; их число росло, хоть и не слишком быстро. Если те, кто прибыл раньше, соглашались наставлять новичков, это также учитывалось при оценке их труда — поощрение всегда действовало лучше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Вирадуан собрал отряд и, захватив провизию и Класа, снова отправился в дальний поход. На этот раз подле Фарфаноэрса осталась Хельзе. Она сменила наряд на простое платье с узким лифом, а волосы повязала белым платком — чтобы, помогая пастушему гусю-монстру, случайно не уронить волос в котел. Она держалась скромно, отвечала на вопросы кротко и по существу. С самого детства она видела, как её отец принимал крестьян, нуждавшихся в мельнице, и могла в подробностях рассказать об устройстве, правилах использования и недостатках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отруби скопились в углах, перемешавшись с вековой пылью. Фарфаноэрс и Хельзе стояли посреди этого запустения, осматривая сохранность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Мельница состояла из двух частей: склада для зерна и круглого рабочего помещения. Глядя на жернова, бегуны, деревянные шестерни, ремни и спицы, юноша сразу всё понял: это была мельница на животной тяге... нет, зная нрав демонов, правильнее было бы сказать, что она предназначалась для тяги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её усовершенствовать, — размышлял он. — Сделать конструкцию более разумной, чтобы люди могли использовать смекалку и рычаги, а не превращали труд в изощренную пытку». К тому же эффективность такой мельницы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можно ли возвести здесь ветряную... или водяную мельницу?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знаешь, как они устроены.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обладал лишь общими представлениями о водяных мельницах, но строить их определенно не умел. Сложные задачи следовало доверять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тихо произнесла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придет со временем», — подумал он, и в памяти внезапно всплыли слова Адама: «В вас нет осязаемости».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вдохнул прохладный воздух и вышел из мельницы. Перед ним расстилался ковер из серой травы — тусклый, подернутый дымкой. Легкий ветерок шелестел в стеблях; этот серый мир навевал тихую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пшеница-ёж была собрана и засеяна вновь, все ощутили невольное облегчение. Для крестьян труд на земле был единственно верным путем. Теперь оставалось лишь одно — ждать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http://bllate.org/book/16116/1583136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