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находилось множество поклонников, пришедших сюда ради самого Чжун Гуаньбая, а не его произведений. Среди зрителей были даже те, кто принёс светящиеся палочки, но, осознав, что обстановка не подходит для такого поведения, сразу же убрал их обратно в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 смокинге вышел на сцену, и в тот же миг зал взорвался громкими возгласами 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изяществом и спокойствием он подошёл, чтобы пожать руку дирижёру и концертмейстеру оркестра, выглядя при этом как вежливый, но холодный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поклонился залу и, не сказав ни слова, сел на табурет у рояля.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произведением стала одна из его самых известных работ — главная тема из фильма «Слышать звёзды» под названием «Звук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слегка прикрыл глаза и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Ноты, словно струясь из кончиков его пальцев, коснулись клавиш. Струны зазвучали.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Прозвучала первая 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и чистая фортепианная музыка лилась непрерывно, словно стремясь к небесам, чтобы стать одним из лучей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мелодия была чрезвычайно известна, как и сам фильм, чей сюжет трогал до слёз. С первыми звуками музыки все в зале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фортепиано становились всё тише, к ним присоединился низкий голос виолончели, словно обвивающий мелодию, тихо повествующий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ускорялась, появлялись скрипки и альты. Звуки фортепиано и струнных переплетались, будто даже сердца слушателей начинали биться в унисон. Кто-то в зале уже вытирал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Произведение постепенно приближалось к кульминации, когда вдруг дрогнуло веко Чжун Гуаньбая. Он поднял взгляд и, как и ожидал, встретил едва заметный взгляд дирижёра.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ещё не заметили ничего необычного, но дирижёр и сам Чжун Гуаньбай уже поняли: после вступления виолончели он сыграл неверный басовый аккорд.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никто в зале этого не уловил, как только запись концерта попадёт в сеть, обязательно найдутся те, кто услышит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 трудом собрался с духом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Сильной стороной его исполнения всегда были эмоции: бури и восходы, гром и снег — всё это можно было услышать в его игре. Но с того самого ошибочного аккорда его исполнение стало безликим, совершенно лишённым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завершилась, зал наполнился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 как-то саркастично заметил, что среди тех, кто посещает концерты Чжун Гуаньбая, семь из десяти — поклонники его внешности, двое — его образа, и лишь один — его музыки, причём не профессионал. Настоящие любители классической музыки никогда не признают человека, который несколько лет не давал концертов, постоянно мелькает в телешоу и регулярно появляется в топе Вэйбо, настоящим музыкантом.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играть, Чжун Гуаньбай почувствовал, что его спина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испытывал ничего подобного. Его руки словно перестали быть его собственными. Сидя на табурете, он перевернул ладони и смотрел на свои пальцы, будто они принадлежали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раздалась шутливая мелодия скрипки, исполнившая одну из юмористических композиций из фильма «Слышать звёзды», словно пытаясь вовлечь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было в программе. Чжун Гуаньбай, отвлечённый от созерцания своих пальцев, вдруг понял: это был намёк скрипача.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подхватил мелодию скрипки, и зрители начали хлопать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этот короткий отрывок, Чжун Гуаньбай немного успокоился и начал готовиться ко второму произведению — «Концерту для фортепиано с оркестром № 2 си-бемоль мажор» Брамса.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композиция начиналась с валторны, затем вступало медленное фортепиано, к которому позже присоединялись флейты и струнные.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фортепиано внезапно стали глубже, выводя основную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раздел этой композиции был длинным и сложным. Во втором разделе сразу же начиналась напряжённая и стремительная партия фортепиано. Когда Чжун Гуаньбай дошёл до середины второго раздела, перед его глазами потемнело, и в голове словно что-то резко дёрнулось, оставив после себя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Оркестр продолжал играть, но звуки фортепиано внезапно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Чжун Гуаньбая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зрители заметили неладное. В этот момент произведение как раз перешло к части, где доминировала группа струнных, и отсутствие фортепиано не было столь заметным. Однако после этого величественного эпизода струнных должна была последовать арпеджио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Струнные закончили, но фортепиано не издало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скатывались со лба Чжун Гуаньбая и падали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Дирижёр тут же дал знак пропустить арпеджио и сразу перейти к соло валторны.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валторны снова должна была следовать партия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попытался подхватить мелодию валторны, но в его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дрогнули, нажимая на клавиши и извлекая несколько бессвязных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Произведение полностью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Оркестру пришлось снова перейти к группе струнных, чтобы завершить второй раздел. Вместо того чтобы плавно перевести медленные звуки валторны в напряжённые струнные с помощью мощных аккордов фортепиано, теперь переход оказался крайне резким. Добавьте к этому странные ноты, прозвучавшие в зловещей тишине, и даже зрители, не разбирающиеся в музыке, поняли, что произошёл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дирижёра, полный вопросов, стал слишком откровенным. Волнение в зале переросло в шум. Кто-то спрашивал, что происходит, а кто-то уже начал выражать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сидел на табурете, опустив голову. Его лоб был покрыт потом, несколько капель упали на ресницы, будто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мёртвой тишине внезапно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словно увидел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здание, казавшееся снаружи целым, было поражено брошенным камнем, разбившим одно окно. Этого было достаточно, чтобы предсказать его крах. Дефекты, оставшиеся после проектирования и строительства, разрушения, вызванные использованием, — все следы были вывернуты этим камнем. В конце концов, все окружающие скажут: «Это никудышное здание, давайте снесём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вспомнит, что они когда-то восхищались им и восхваляли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чтобы взглянуть на зрительный зал. Прожекторы били ему в лицо, не давая разглядеть ни одного лица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 вернуть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недовольства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Гуаньбай,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зале подхватили этот призыв, и аплодисменты постепенно заглушили крики о возврате денег. В конце концов, подавляющее большинство присутствующих были поклонниками, которые в одних ситуациях бывают строже, а в других — более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некоторое время смотрел на зрительный зал, позволяя белому свету сцены ослеплять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опираясь на рояль, встал и поклонился зрителям под прямым углом, а затем поклонился оркестру.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в высоком разрешении показала, что в тот миг, когда Чжун Гуаньбай закончил кланяться, его глаза были полны кровеносных сосудов, а на ресницах блестело что-то — то ли пот, то 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человек, осознающий свою неминуемую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никогда не видел Чжун Гуаньбая таким. Помимо боли, он почувствовал почти что чувство собственной несостоятельности. Он взял телефон, где в поле ввода оставались слова «Я тоже тебя люблю», но он не отправил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Закажите билеты на самолёт, возвращаемся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Господин Лу, а как же турне…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Замените меня, — сказал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посмотрел на экран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смотрел на зрительный зал, и камера дала крупный план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пота покрывали его лоб, и даже волосы, собранные на затылке, были пропитаны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дрогнули, и кадык тоже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подумал, что Чжун Гуаньбай скажет: «Позвольте мне попробовать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смотрел на зрительный зал, и прожекторы делали его лицо бледным, как будто от него остались только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лишь глаза всё ещё сохраняли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сотрудникам вернуть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смотрел на экран, крепко сжимая второй сустав мизинца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просидел у двери дома Лу Цзаоцю больше десяти часов, до следующего дня, и к вечеру его подбородок покрылся щетиной. Каждый час он звонил Чжун Гуаньбаю, а в остальное время связывался с PR-отделом студии и листал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его телефон разрядился и он подключил пауэрбанк, в сети уже начали распространяться видео с провального выступления Чжун Гуаньбая.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использовал второй пауэрбанк, PR-отдел студии выпустил пресс-релиз о болезни Чжун Гуаньбая, который попал в заголовки новостей, а Вэйбо был уже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