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светило ярко, за окном щебетали птицы. Неохотно я поднялась с постели. Рядом никого не было. Одевшись, я вышла и невольно оказалась у беседки возле пруда с лотосами. Глядя на эти великолепные цветы, я должна была бы радоваться, но почему-то настроение оставалось мрачным. Вместо наслаждения красотой мысли возвращались к событиям прошлой ночи. Ее соблазнительная нежность, горячие поцелуи, трепетные прикосновения — всё это произошло со мной. Но почему? Если она видит во мне лишь пешку, зачем она делала всё это? К тому же мы обе женщины, и хотя я могу это принять, как на это смотрит Лин Мухань? Она живет в древнем обществе, где любовь между женщинами считается табу. При мысли о слове «любовь» я сжала губы. Хотя прошлой ночью ничего окончательного не произошло, я не чувствовала отвращения к её действиям. Моя собственная реакция подсказывала, что испытываю к ней что-то большее. Но как можно влюбиться за несколько дней? Что именно меня привлекает? Ведь она видит во мне лишь инструмент для своих целей! Эти мысли вызывали головную боль и путаницу в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что с тобой? Ты заболела? — её нежный голос задел струны души, вызвав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повернулась и увидела Лин Мухань, сменившую свадебный платье на простой белый наряд. Её стройная фигура, длинные волосы, собранные розовой лентой, казались окутанными лёгкой дымкой в лучах солнца. Она выглядела так, будто сошла с небес, её красота была ослепительной.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ваше высочество, не беспокойтесь, — ответила я с той же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Цинь, пойди приведи себя в порядок. Скоро мы поедем во дворец, чтобы навестить отца и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покорно согласилась я и вернулась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я посмотрела на своё отражение в медном зеркале. Худое лицо с тонкими чертами и лёгкой меланхолией во взгляде выглядело слишком хрупким. Взяв кисть для бровей, я слегка подчеркнула их, и отражение стало выглядеть увереннее.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я встретила Му Ин в зелёном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а где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ждёт вас в зале. Я пришла за вами, — ответила она с привычной ровной интонацией.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карете, я смотрела на Лин Мухань с закрытыми глазами, мой взгляд задержался на её алых губах. Воспоминания о вчерашних поцелуях вызвали лёгкий румянец на щеках. Однако с тех пор она ни словом не обмолвилась о случившемся. Почему она играет эту роль? После того как погасли свечи, я заметила тень у окна, но не сказала об этом, зная, что Лин Мухань тоже её увидела. Кто это был? Почему он появился? Может, это тот, кого она хотела выманить? Вопросы роились в голове, но ответов не находилось. Я снова посмотрела на Лин Мухань и, заметив, что она нахмурилась, быстро подсела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немного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из-за тряски в карете?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слабо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помогла ей приподняться и положила её голову себе на колени. Наклонившись, я начала массировать её виски, и постепенно лоб разгладился. Видя, что ей стало лучше, я тоже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супруг принцессы,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времени прошло, я не заметила. Му Ин разбудила меня. Видимо, я тоже устала и уснула. Открыв глаза, я увидела, что Лин Мухань всё ещё спит, и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проснитесь,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веками и открыла глаза. Я помогла ей подняться, и, когда она пришла в себя,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Супруг, пойдёмте.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Лин Мухань, я вышла из кареты, но вдруг почувствовала слабость в ногах и чуть не упала. Вовремя подоспевшие руки поддержали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как ты могла быть такой неосторожной? — с беспокойством спросила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незаметно высвободила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всё в порядке, просто ноги затекли от долгого сидения.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Она, казалось,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снова взяла меня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мы вместе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Мухань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 приветствует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поднимайтесь, — с улыбкой произнёс император, явно любящий свою старшую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раздался его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Цин, сейчас у тебя нет должности, но в следующем году ты сдашь экзамены. Я решил назначить тебя министром. Три дня назад губернатор Цзиньчэна был убит злодеями, и я поручаю тебе вместе с принцессой расследовать это дело. В случае необходимости действуй без промедления.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не допускал возражений, и я с трудом приняла приказ. Затем я спокойно села, наблюдая, как старик и молодая девушка ведут беседу. Яркая улыбка Лин Мухань ослепила меня и затуманила сердце. Через некоторое время я последовала за ней в её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согласилась на приказ отца, если не хотела?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Решение императора не подлежит обсуждению! Только что выйдя замуж, я была назначена министром, что говорит о его доверии ко мне. Если бы я начала отказываться, это выглядело бы странно. К тому же это испытание для меня, — объяснила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разбираешься в таких вещах, — сказала Лин Мухань, глядя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промелькнула тень настороженности, что задело меня. Оказывается, она мне не доверяет. Ха, в моих глазах невольно отразилась грусть. Лин Мухань заметила это и мягко утешила: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Цинь, не волнуйся, я помогу тебе разобраться с делом в Цзиньчэне.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она подумала, что я беспокоюсь о расследовании. Собравшись с мыслями,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это за город Цзиньчэн?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удивлённо посмотрела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Цзиньчэн находится рядом со столицей Цзюнь. Моё поместье принцессы находится там, как и поместье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провела рукой по лбу. Теперь понятно, почему она так на меня смотрела — ведь мы поженились в её поместье, а я даже не знала, где оно находится! Смущённо 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ваше высочество, вы, наверное, устали. Может,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немного посплю, — ответила она и ушла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 в кресло, размышляя: поместье князя Цзиня тоже находится в Цзиньчэне, а губернатор города был убит. Это дело не простое. Убийца — либо человек из мира бродяг, либо чиновник. Если это связано с поместьем князя Цзиня, то опасность поджидает на каждом шагу. Какие же тайны скрываются за этим убийством?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 вернулись? А где моя сестра? — в комнату вошёл мужчина в жёлтом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недоумением посмотрела на этого улыбающегося человека, показавшегося мне знакомым. Видя, что я медлю с ответом, он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вы, наверное, ещё не отошли от вчерашнего? Вчера я выпил за вас немало!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обиженное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поведение вызвало у меня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ты такой забавный! Мы с принцессой только что вернулись, сейчас она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оказался настоящим ребёнком, и его шутки подняли мне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Зять, откуда вы? Как вы познакомились с моей сестрой? — едва сев, он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 из Пекина, мой родной город довольно далеко, поэтому вы, наверное, о нём не слышали. А что касается знакомства с принцессой, это долгая история. Лучше спросите её потом, — осторожно ответила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 Я действительно никогда не слышал о Пекине. Когда-нибудь возьмите меня туда, — с любопытством сказал Лин Муфэн.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заставило меня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18, а сестра старше меня на два года. У нас одна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