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Откуда мне знать? Судья выглядел загадочно, говорил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всегда предпочитал решать вопросы силой, а не умом. Как он сам говорил, неиспользованный мозг ценен, потому что он новый. Су Линь иногда думал, не ждёт ли Цао Юань того дня, когда его мозг станет стоить целое состояние, чтобы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 нежностью потрепал Цао Юаня по большой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Линь отправился прямо в резиденцию Судьи. Увидев стражников у ворот — Быкоголового и Лошадиную Морду, он почувствовал лёгкую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всегда считал их дураками. Один не понимал человеческую речь, другой притворялся,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дураков, Су Линь сразу объяснил причину своего визита. Лошадиная Морда, будучи чуть умнее, знала, что Су Линь был вызван Судьёй, и не стала препятствовать. Но Быкоголовый не хотел уступать, настаивая на доказательствах. Су Линь едва сдержался, чтобы не вскрыть ему череп и не проверить, не застряли ли там остатки травы от жвачки.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Линь уже был в отчаянии, ворота резиденции медленно открылись, и волна воздуха, смешанная с неописуемо кислым запахом, вырвалась наружу. Су Линь, стоявший у входа, попал под удар и поспешно прикрыл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голос, словно доносящийся из глубины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Быкоголовый и Лошадиная Морда тут же отступили в сторону, стоя почтительно. Су Линь привёл в порядок свои растрёпанные волосы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резиденцию, Су Линь без труда нашёл задний двор. Едва ступив туда, он снова ощутил сильный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едва сдержал рвотный позыв. Матушка Мэн снова что-то 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желание вырвать, Су Линь выбежал со двора. Вместе с ним выбежал и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по сговору, добежали до другой части резиденции, где остановились, чтобы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Мэн, что это ваша супруга снова варит? Такой ужасный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всё ещё 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пить её отвар —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Мэна было мрачным, тёмные круги под глазами намекали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и был старейшина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всегда был прямолинеен и бесцеремонен, со всеми обращался как с братьями, даже со старейшиной Мэном, не проявляя никакого почтения как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дело.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таинственно потянул Су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последовал за ним в дальний двор. Войдя туда, он увидел человека, стоящего у пруда. Су Линь разглядел лишь спину, но по телосложению можно было сказать, что это человек высокий, с прямой осанкой, явно занимавшийся боевыми искусствами. Короткая аккуратная стрижка, в отличие от длинных волос Су Линя, свободно ниспадавших на спину. На нём был тёмно-синий халат, от которого веяло сильной интеллектуальностью.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 старейшина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обернулся, и Су Линь сразу увидел его чёрные глаза, похожие на чернильные пятна, глубокие и невыразительные.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Су Линь заметил, что тот был выше его почти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улыбаясь во весь рот, сказал:</w:t>
      </w:r>
    </w:p>
    <w:p w:rsidR="00BB20FC" w:rsidRPr="00357A74" w:rsidRDefault="00357A74" w:rsidP="00BB20FC">
      <w:pPr>
        <w:jc w:val="left"/>
        <w:rPr>
          <w:sz w:val="28"/>
          <w:lang w:val="en-US"/>
        </w:rPr>
      </w:pPr>
      <w:r w:rsidRPr="00357A74">
        <w:rPr>
          <w:sz w:val="28"/>
          <w:lang w:val="en-US"/>
        </w:rPr>
        <w:t>— Су Линь, в Преисподней в последнее время неспокойно, и ради безопасности я решил подобрать тебе напарника. Это Шэнь Чжисин, постарайтесь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был шокирован, вспомнив, как старейшина Мэн уже представлял ему нескольких напарников, и воспоминания были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без колебаний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посмотрев на Шэнь Чжисина, отвёл Су Линя в сторону и с недоумением спросил:</w:t>
      </w:r>
    </w:p>
    <w:p w:rsidR="00BB20FC" w:rsidRPr="00357A74" w:rsidRDefault="00357A74" w:rsidP="00BB20FC">
      <w:pPr>
        <w:jc w:val="left"/>
        <w:rPr>
          <w:sz w:val="28"/>
          <w:lang w:val="en-US"/>
        </w:rPr>
      </w:pPr>
      <w:r w:rsidRPr="00357A74">
        <w:rPr>
          <w:sz w:val="28"/>
          <w:lang w:val="en-US"/>
        </w:rPr>
        <w:t>— Разве иметь напарника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нервно дёрнулся, голова начала болеть при воспоминаниях о предыдущих напарниках.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по-другому! Шэнь Чжисин не будет тебе обузой,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не верил словам старейшины. Раньше ему подбирали напарников, которые либо были слабы физически, либо умственно. Один раз нашёлся и умный, и сильный, но оказался трусом. Увидев искалеченную душу, он начал кричать, словно забыл, что сам был призраком, и в панике порвал Су Линю одежду, схватившись за искалеченную душу и крича «мама», а затем, поняв ошибку,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Су Линя появилась фобия, и он старался держаться подальше от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Су Линя, говорящее «я тебе не верю», старейшина Мэн поспешил объяснить:</w:t>
      </w:r>
    </w:p>
    <w:p w:rsidR="00BB20FC" w:rsidRPr="00357A74" w:rsidRDefault="00357A74" w:rsidP="00BB20FC">
      <w:pPr>
        <w:jc w:val="left"/>
        <w:rPr>
          <w:sz w:val="28"/>
          <w:lang w:val="en-US"/>
        </w:rPr>
      </w:pPr>
      <w:r w:rsidRPr="00357A74">
        <w:rPr>
          <w:sz w:val="28"/>
          <w:lang w:val="en-US"/>
        </w:rPr>
        <w:t>— На этот раз всё по-другому, правда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не стал слушать дальше,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остановил его. Су Линь посмотрел на него. Хотя по телосложению он выглядел как человек, знакомый с боевыми искусствами, его интеллектуальная аура не позволяла представить его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остановился, изучающе глядя на Шэнь Чжисина.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может, мы сразимся, а затем вы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 Шэнь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рассмеялся. Кто в Преисподней не знал, что у Су Линя три страсти: хорошо поесть, хорошо выпить и хорошо подраться. Среди всех служителей немногие могли сравниться с ним в бою. Шэнь Чжисин, видимо, только что прибыл в Преисподнюю и ещё не знал,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я, Су, научу тебя уму-разуму. Так подумал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поманил Шэнь Чжисина, а старейшина Мэн отошёл в сторону, чтобы наблюдать за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сначала решил не давить на новичка, чтобы не оставить неизгладимый след в его карьере. Поэтому в начале боя он не использовал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бой продолжался, Су Линь нахмурился. Дело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не только был ловок, но и обладал силой, его удары были точны и лишены ненужной показухи, каждый удар был направлен в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недооценивая противника, неожиданно получил удар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Су Линь заинтересовался и начал относиться к бою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воздухе раздавались звуки ударов. Старейшина Мэн наблюдал, как они сражаются от земли до крыши и обратно. В душе он восхищался их мастерством, вспоминая свои молодые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длился бой, но победителя так и не определили. Старейшина Мэн, прислонившись к колонне, чуть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сонно открыл глаза, Су Линь и Шэнь Чжисин уже закончили бой и 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держишься, некоторые приёмы 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отбросив предубеждения,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Чжисин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подойдя ближе, с нетерпением спросил:</w:t>
      </w:r>
    </w:p>
    <w:p w:rsidR="00BB20FC" w:rsidRPr="00357A74" w:rsidRDefault="00357A74" w:rsidP="00BB20FC">
      <w:pPr>
        <w:jc w:val="left"/>
        <w:rPr>
          <w:sz w:val="28"/>
          <w:lang w:val="en-US"/>
        </w:rPr>
      </w:pPr>
      <w:r w:rsidRPr="00357A74">
        <w:rPr>
          <w:sz w:val="28"/>
          <w:lang w:val="en-US"/>
        </w:rPr>
        <w:t>— Кто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ответил:</w:t>
      </w:r>
    </w:p>
    <w:p w:rsidR="00BB20FC" w:rsidRPr="00357A74" w:rsidRDefault="00357A74" w:rsidP="00BB20FC">
      <w:pPr>
        <w:jc w:val="left"/>
        <w:rPr>
          <w:sz w:val="28"/>
          <w:lang w:val="en-US"/>
        </w:rPr>
      </w:pPr>
      <w:r w:rsidRPr="00357A74">
        <w:rPr>
          <w:sz w:val="28"/>
          <w:lang w:val="en-US"/>
        </w:rPr>
        <w:t>— Говорить о победе слишком банально, знаешь, что значит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выиграл никто. Старейшина Мэн мысленно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очень проворны, мне есть чему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Шэнь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их стили боя отличались, и они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согласен, чтобы он был твоим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улыбнулся, морщины на лице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http://bllate.org/book/15430/1366095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