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Эмоции Чу Фэна были сложными, он не знал, должен ли он радоваться возрождению Цянь Нянь или нет. Если бы Цянь Нянь не переродился, он бы сделал все возможное, чтобы дать ему хорошее будущее, загладив его сожаления. Но теперь, когда Цянь Нянь возродился, то отягощен всевозможными негативными эмоциями, что было последним, что он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теперь Цянь Нянь может собственноручно отомстить человеку опозорившему его доброе имя. Но в равной степени чувство ненависти будет преследовать Цянь Няня до конца его жизни и даже повлияет на его дальнейшую жизнь и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так и продолжал заливаться красноречием директор. Чу Фэн тихо держал руку Жун Юня внизу, чувствуя себя счастливым. Он радовался, что это именно он переродился, поучив возможность возместить то, что он задолжал Жун Юню, позволить тому беззаботно прожить свою жизнь. Если бы вместо него вернулся Жун Юнь, то его, вероятно, продолжала гложить депрессия. Судя по рукописи Жун Юня, он точно бы не смог забыть ту жизнь. Тогда конец Жун Юня вряд ли будет отличаться от 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Чу Фэн почувствовал, что Бог не только благоволит ему, но и пожалел Жун Юня. Ему нравился нынешний невинный Жун Юнь, его счастливый и беззаботный облик. Когда он видел Жун Юня таким, то чувствовал, что жизнь прекрасна, и для него это настоящий дар Бога. Даже если их настигнут неудачи и разочарования, в итоге все трудности останутся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Жун Юнь взглянул на спутника. Хотя их руки внизу не видны, то, что они так держаться, приносило обжигающее трепетное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 тебя за руку, я чувствую себя спокойнее, — прошептал ему на ухо Чу Фэн, слегка придвинувшись.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Поджал губы, подавляя улыбку в уголках рта, Жун Юнь легонько пощекотал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Фэна в сердце вспыхнуло непреодолимое желание, если они не находились в общественном месте, он бы немедленно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Нянь связался с ним в пятницу. Для удобства они условились встретиться дома у Цянь Няня. После чего тот прислал ему сообщение с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Пока-что Чу Фэн не мог рассказать Жун Юню о своем знакомстве с Цянь Нянем. С его детальным мышлением, тот тут же напридумывает кучу идей. Поэтому лучше было бы подождать, пока он придумает хорошую причину или выберет подходящее время, и только затем говорить об этом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Чу Фэн придумал предлог, что в субботу ему необходимо домой, будто его для чего-то ищет отец. Наказал Жун Юню послушно сидеть в школе и прилежно учиться, из-за переноса репетиторских занятий на воскресенье, а так же пообещал принести ему что-то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ни в чем его не заподозрил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и Гуй Хэн не вернулись в эти выходные, и Жун Юнь оставался вместе с ними, так что Чу Фэну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субботним утром Чу Фэн взял такси до дома Цянь Нянь. Перед выходом он зашел в школьную столовую, чтоб купить Жун Юню завтрак, заодно захватив долю Сы Сяня и Гуй Хэна. Сегодня была не очень хорошая погода, и Чу Фэн не хотел, чтобы Жун Юнь бежал в столовую на пустой желудок. Поэтому он купил кашу и блины с начинкой, а затем сложив их в специальную теплоизолированную коробку, принесенную им из дома в начале учебного года. Теперь, Жун Юнь сможет полакомится теплым завтраком, когда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живет Цянь Нянь, найти несложно, Чу Фэн быстро прибыл к воротам жилого комплекса. Затем он позвонил Цянь Няню, чтоб тот сообщил охране впустить его. Подобные закрытые жилые комплексы являются предпочтительным выбором для многих актеров, в конце концов такие места более безопасны, и конфиденциальность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дом Цянь Няня, Чу Фэн обнаружил несколько картонных коробок, сваленных в гостиной, и немного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переезжаешь или упаковываешь свои старые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переехал сюда. Не хочу жить там, где побывал Лу Кэ, — со слабой улыбкой ответил Цянь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похлопал его по плечу, ведь мог понять мысли Цянь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не стесняйся, в доме сейчас все еще немного беспорядок, — хотя в доме царил беспорядок, он явно не испытывал неловкости, не считая Чу Фэна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Завтракал? — спросил он, тоже не обращая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съел немного хлеба, — видимо под властью эмоций он мало ел, почти не чувствуя голода. Еда тоже казалась не более чем способом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черный чай? — спросил Чу Фэн. Теплый черный чай прекрасно подходит пить зимой, а также полезен для желудка, пить его по утрам гораздо полезнее, чем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кухне в маленьком шкафчике над плитой, — сказал Цянь Нянь. Он уже принял тот факт, что возродился, но, узнав, что Чу Фэн тоже такой, как он, то очень удивился. Однако узнав, что тот тоже возродился, он внезапно почувствовал гораздо меньше напряжения, будто нашел надежного друга в огромном море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принес заваренный черный чай в гостиную, и они сели друг напротив друга. Из-за плохой погоды без солнечного света, окружение казалось немного мрачным, но аромат черного чая нес в себе особое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было что сказать, но они не знали,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меня, — наконец заговорил Чу Фэн, после минутного молчания. — Тогда я занимался своим развитием за рубежом, и не смог вовремя помочь твоим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имел к этому никакого отношения, — улыбнулся Цянь Нянь, — Я знаю, что ты пытался помочь мне со связями, но никто не решался откликнуться из-за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иногда Чу Фэн невольно задавался вопросом, было бы все иначе, если бы его отношения с отцом не были такими холодными. По крайней мере, ему не пришлось искать мать и разговаривать с отцом окольными путями, да и с ней встретиться в нужное время было не так просто, так что это несколько затянуло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Чу внезапно захотел переманить меня в СинИ, это твоя помощь, верно? — спросил Цянь Нянь. В его прошлой жизни такого события точно не было, поэтому он очень удивился, когда Сун Синь вручила ему его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отец давно тобой заинтересовался, подумывая переманить тебя к себе, просто выжидал и наблюдал, как и положено большой компании. Так совпало, что во время церемонии награждения он зашел ненадолго домой, и мы обсуждали событие. Я просто сказал, что, если он переманит тебя сейчас, то неустойка будет намного меньше, чем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хотел присваивать себе эту заслугу, в конце концов, окончательное решение все еще стоит за отцом. Теперь, когда он услышал от Цянь Няня, что отец уже связался с ним, большая часть этого вопроса уже улажена.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спасибо. Я ухожу из нынешней компании, а с СинИ в качестве покровителя я избавлюсь от многих проблем, — по крайней мере, тот богатый бизнесмен не посмеет снова приставать к нему, потому что связываться с Чу Таном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тогда обстоят дела с Лу Кэ? Каков план? — спросил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Нянь опустил глаза и на мгновение замолчал,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удалось подставить меня, убедив всех, что я принудил его к отношениям, а не за гомосексуализм как таковой. И на данный момент я не нашел никаких доказательств того, что он встречается с Шан Лэем, так что ничего не могу с ним поделать. Даже если я его споймаю на этом, то они свободны в любви, и никто не упрекнет их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кивнул, анализ Цянь Няня абсолютно верен. В этом отношении, даже если он захочет отомстить, это практически невозможно. Но, если попробовать взглянуть на это с другой точки зрения, то шансы все-таки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Нянь сделал глоток чая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отец спросил меня, есть ли у меня желание перейти в СинИ, то первым делом я спросил у него, могу ли я перетянуть с собой и Лу Кэ. Тогда у меня были мысли о том, что под присмотром такого агентства, как СинИ, он не сможет собирать все сливки. В конце концов, лучше знать, кто враг, чем позволить врагу заполучить еще одну неизвестную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Нянь действительно много думал в эти дни, ведь ему приходиться анализировать плюсы и минусы каждого своего шага. Возможно, многое сложилось не так, как ему хотелось, но всегда безопаснее обдумать на несколько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пресечь действия Лу Кэ в самом зародыше, пока он не попытался причинить тебе вред, — сказал самый безопасный метод Чу Фэн. — Поскольку он на стороне Шан Лэя, то обязательно оставит след. Просто будь начеку, и обязательно найдешь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вначале Чу Фэн подумал, что общественное признание гомосексуализма не так высоко, как это будет шесть или семь лет спустя. Если бы дело Лу Кэ и Шан Лэя было открыто разоблачено, то им может нехило так достаться. Но у всего есть две стороны, и сейчас, когда общество движется вперед семимильными шагами, трудно сказать, вызовет ли эта история должный резонанс, привлечет ли это достаточно внимания, вызовет ли оно споры в правильном направлении, возможно ли, что вопрос однополой любви окажется принят большинством людей раньше, чем в прошлом. Если все вдруг получит такое развитие, то выгоду извлекут именно Лу Кэ и Шан Лэй, что не в интересах их самих. Поэтому этот недостоверный метод, по мнению Чу Фэна, лучше не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можешь следить за такими аспектами, как распределение ресурсов и финансовая прибыль, возможно, тогда ты сможешь поймать Лу Кэ на месте преступления, — сказал Чу Фэн. Конечно, это был только одна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прослежу за этим, — кивнул Цянь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Лу Кэ, им все еще может предоставится возможность, так что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с чего ты решил выступить с речью в нашей школе? — отпив чая спросил Чу Фэн, — Вроде я помню, что в прошлом это был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На самом деле, школа всегда приглашала меня, но Лю Кэ все время им отказывал. На этот раз мне хотелось расслабиться и я согласился. Встреча с тобой и для меня оказалась неожиданностью. Сначала я хотел притвориться и спокойно пройти мимо, но все же захотел поговорить с тобой. Не ожидал, что благодаря этому мы узнает друг о друге, — улыбнулся Цянь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посмотрел на Цянь Няня, он видел, что тот по настоящему рад встрече с ним, но даже с его присутствием, меланхолия во взгляде у него ни капли не рассеялась. Эта меланхолия совсем не подходила к красивому лицу Цянь Няня, и Чу Фэн не хотел, чтобы эти затаенные чувства погубили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брат, ты не думал сходить к психологу? — заговорил Чу Фэн после некоторых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