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заросший колючим кустарником и лианами, оказался узким и тёмным. Когда Бастер протиснулся вслед за спутником Марка, в нос ударил застарелый смрад — смесь гниющих растений и разлагающейся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поднял руку, и из перстня с зелёным камнем на большом пальце выплыл световой шар размером с кулак, озаривший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неровной, под ногами валялись крупные камни, а при быстром шаге поднималась лёгкая пыль. Было очевидно, что тоннель прорыли люди — на стенах остались следы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ход проложили жители порта, — сказал проводник, идя чуть впереди и указывая дорогу. — Легенда гласит, что здесь покоится аристократ из древнего рода. Его семья веками поклонялась богам, но, прикрываясь их именем, совершала страшные преступления. Боги разгневались, обрушили на них небесную кару и проклятие, и тот аристократ, чьи руки были по локоть в крови, был казнён здесь. Его родичи тоже пострадали, их коснулось проклятие. Но их грехи не были столь тяжки, чтобы карать смертью, поэтому вскоре после кары они покинули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скрестил руки на груди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боги, а звучит так, будто они только и делают, что убивают да поджигают.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мужчина, не зная, кто такие Бастер и его спутники, и уж тем более не догадываясь, кто идёт за его спиной, невольно вздохнул. — После Сумерек Богов само слово «бог» изменило свой смысл, стало синонимом бедствия. Да и с нынешним развитием технологий неизвестно, существуют ли боги на самом деле. Я вот не верю. А… впрочем, тот аристократ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 недавних событиях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слышал, вы бывали на Западном континенте. Вы видели легендарного Сына Бога? Как он выглядит? Его и вправду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Не просто видел — он прямо сейчас у тебя за спиной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Бастеру захотелось подшутить: вытащить прекрасного юношу вперёд и посмотреть на реакцию проводника. Но, посчитав себя великодушным, он всё же отказался от этой забавной затеи, качнул головой и ловко перевёл разговор на текущие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Заклятие правил на острове связано с этим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ответил тот. — Говорят, заклятие действительно появилось после его смерти, но гораздо позже, уже после Сумерек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многие бывали? — Бастер небрежно пнул ногой кость, похожую на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спутник Марка. — По слухам, тот аристократ был несметно богат, и даже когда его родня уехала, они не смогли забрать все сокровища. Многие приходили сюда в поисках богатств, и я тоже. Но, как вы понимаете, за столько лет и при таком количестве людей гробницу давно опустошили. Сюда,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вышли из тоннеля. Светящийся шар мгновенно озарил огромное пространство, позволив им разглядеть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прохода раскинулась обширная пещера, словно кто-то выдолбил половину горы. На дне виднелись остатки строений, обломки стен и колонн. История в этой пустой, глубокой яме источала запах тления. Лишь изредка откуда-то просачивался ветер, проносясь сквозь её вековую толщу.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Чище, чем в карманах у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посетителей и впрямь было немало. Ещё немного, и они бы вынесли всю землю, оставив после себя метровую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уступе примерно на середине высоты пещеры. В нескольких шагах начиналась высеченная в стене каменная лестница, ведущая вниз. Бастер взглянул в глубину, затем обернулся и протянул руку стоявшему позади него Рейнхарту.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низким, поэтому Бастер больше не нёс Сына Бога, а лишь замедлил шаг, позволяя тому неторопливо следовать за собой. Но впереди была лестница, и один неверный шаг мог привести к падению. Каким бы зловредным ни был капитан, он не мог позволить слепому в одиночку идти по такому опасному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Рейнхарт в своей задумчивости был поистине непробиваем. Он не уловил доброго намерения и лишь тихо, послушно стоял на месте, ожидая объяснений. Это немного раздражало, но никто не мог злиться, глядя на это лицо, даже если на нём красовался отпечаток грязного пальца, оставленный мстительным Бастером.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а ведь и впрямь мило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чей характер был хуже некуда, вдруг почувствовал себя заботливым отцом. Широким жестом он снова подхватил длинноволосую «барышню» на руки. Движение было слишком резким, и Сын Бога рефлекторно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Бастера дошло: этот златовласый «принц» не был спокоен по натуре — он был просто медлительным.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совсем как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 сомнением посмотрел на грязный след на лице красавца и хотел было что-то сказать. Он желал посоветовать Рейнхарту утереться, но боялся разгневать того, кто этот след оставил, поэтому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у них такие забавы» — вздохнул он, и желание поскорее увидеть Марка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шар продолжал освещать им путь. В просторной пещере свету ничто не мешало, и, спускаясь, Бастер видел не только ступени под ногами, но и неровности впереди. Увы, для Рейнхарта этот шар был бесполезен. Его мир по-прежнему был погружён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прошлым, кое-что изменилось. Ему не нужно было идти на ощупь, вслепую, по неизведанной и пустынной земле, где на каждом шагу подстерегали опасности. Несмотря на то, что этот человек был груб, несдержан на язык, высокомерен и даже умудрился потерять шёлковую ленту, которую для него так старательно выбирали Мадонна и другие женщины… По крайней мере, он не желал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тихо лежал в объятиях Бастера, ощущая, как напрягаются его мышцы при ходьбе, и тепло, исходящее от его тела. Оно было выше, чем у обычных людей, словно от крупного хищника из семейства кошачьих — ленивого, но скрывающего в себе огромную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прекратил свои наблюдения и, слегка повернув голову, стал внимательно вслушиваться в шум ветра в глубине пещеры. Проводник шёл впереди, время от времени оглядываясь. Эта пара казалась ему странной и в то же время гармоничной. Мужчина, полный насмешек и дерзости, нёс на руках тихое, почти неземное создание, словно зверь свою добычу, но при этом в его движениях сквозила странная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странность не покидала их до самого конца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заканчивалась широкой площадкой. Внизу остались лишь обломки высоких, разрушенных строений. Бастер, одной рукой удерживая Рейнхарта, вошёл в это царство древности, и его взгляд скользнул по резным колоннам и обрушенным стенам. На его губах 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костей не оставили, вот же жадные.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Марка, который и сам участвовал в поисках сокровищ,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многие вещи, даже не имея ценности, со временем могут быть проданы за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ничего не ответил. Широкими шагами он дошёл до центра площадки. Рейнхарт уже хотел было предупредить, что чужеродная аура распространилась до самого этого места, прямо под ними, но рука Бастера опередила его, снова бесцеремонно шлёпнув его по ягодице.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обычно спокойном Рейнхарте что-то дрогнуло. В этот миг у него появилось слабое желание спрыгнуть с рук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Бастер, ничего не заметив,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 Только не говори, что снова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мягкий голос Сына Бога указал ему под ноги. Бастер опустил голову, посмотрел на грязный след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пытаешься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молчал, не отрицая и не подтверждая. Бастер пару секунд смотрел в невинное лицо юноши, затем широко улыбнулся и с вызовом шлёпнул его ещё раз, теперь уже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маленький обманщик, — он медленно опустил Рейнхарта на землю. — Если внизу ничего не будет, я похороню тебя здесь, составишь компанию этому аристократу.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промолчал. Он слегка поджал губы, словно хотел что-то сказать, но в итоге лишь чуть дёрнул запястьем, прося Бастера отпустить его. Капитан вскинул бровь, но не только не отпустил, а сжал руку ещё крепче. Другой рукой он выхватил из-за пояса короткий нож и небрежно провёл остриём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искатели сокровищ приходили сюда не раз, они уже всё перекопали, под землёй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мне больше всех надо найти Марка? — презрительно фыркнул Бастер. — Это центр горы, даже если копать на десять метров вглубь, место всё равно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затем поднял голову и, вскинув бровь,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один буду тут вкалывать?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принцесса может стоять в сторонке, но с какой стати этот парень будет прохлаждаться? Мужчина быстро опомнился и, подойдя, присел рядом, чтобы помочь. Бастер копал с такой силой, что Рейнхарт почувствовал, как комья земли несколько раз ударили его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отошёл на пару шагов в сторону и случайно споткнулся о камень. Потеряв равновесие, Рейнхарт уже приготовился упасть — так же, как в той тёмной тюрьме, когда его толкали вперёд, и он каждый раз разбивал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его руку крепко схватили. Тело, уже начавшее падать назад, качнулось вперёд и рухнуло в крепкую грудь. Золотые волосы сверкающим водопадом метнулись в воздухе. Ладонь Бастера сжалась на его талии, и шелковистые пряди послушно легли обратно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мягкое прикосновение волос скользнуло по тыльной стороне ладони Бастера. Его зрачки едва заметно дрогнули. Он не придал этому значения, лишь раздражённо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как ты умудряешься падать, даже стоя на месте? Мне что, привязать тебя верёвкой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тона, которым это было сказано, ни один из них не понял, насколько двусмысленно прозвучала фраза. А единственный, кто мог бы это заметить, был слишком занят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отпустил юношу, нашёл ему ровное место и вернулся к раскопкам. Глава «Бури» был силён не только в грабежах, но и в копании — этот навык у него был развит превосходно. Вскоре рядом с ним уже была яма глубиной почти в метр. И тут его пальцы коснулись чего-то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(пытаясь мягко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перестать… постоянно меня там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такой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всех так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подождите вы! Я никогда этого не делал с другими! Что вы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