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посмотрел на А-Ка так, словно уже знал, что тот ответит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будет помнить, что ты сделал и что ты сделаешь, — Молан опустился на одно колено и с ударением произнёс: — Позволь выразить своё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поспешил помочь Молану подняться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ваше величество. Можно ли как-нибудь получить раздел кода генерала Либре?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вернулся за свой стол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после утечки данных из лаборатории Создателей один человек создал Отца и Механический город, другой человек основал нацию андроидов, а третий — религию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вождь религии Звёзд также вернул часть установок. Мы называем её «Желание Приливов».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такое? — ошеломлённо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нашей вселенной время не всегда течёт вперёд. Повсюду есть фундаментальные частицы, и их толчки взад-вперёд производят энергию, которая может подтолкнуть эрозию времени, испытываемую всеми объектами, и затем достигает противоположного берега… Я думаю, что если я позволю вам сначала взглянуть на это, вы сможете лучше это понять.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открыл потайную дверцу на книжной полке и провёл их по тихому извилистому коридору, ведущему под землю. Этот путь не сочетался с величественными зданиями Города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Вращающийся эскалатор вёл глубоко под землю, и Молан снял с шеи кулон вождя, который был на нём. Это была светящаяся пятиконечная звезда; она осветила небольшое пространство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запретная земля вождя. Только зажёгший Звёздный ключ может попасть сюда, — пояснил Молан.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ступили на первую ступеньку лестницы, в темноте звёзды осветили всё небо, заслонив собой непроглядную тьму. Как будто на бархате мерцали драгоценные камни, и, также мерцая, к ним тянулись тонкие белые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смертоносные лазеры.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Молан. — Первый вождь создал это место. Следуйте за мной и будьте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смотрел, как вращающиеся рассеянные лучи выстреливают в их сторону, бросаясь к их телам. Однако кулон Молана обладал какой-то странной силой и отклонял все тонкие лазерные линии, образуя тёплый золотистый щит, преломляющий все лучи обратно,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А-Ка несмотря на то, что лазеры были тщательно выстроены и сложены, пройти сквозь них было возможно. Хэйши схватил его за руку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лазерном массиве есть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вас двоих, — вежливо ответил Молан. — Глаза А-Ка могут видеть все структуры в мире. Укол, который сделал доктор Калан, превратил его в жертву для входа в Ядро планеты, и всё это связано с разрушением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потрясён и подумал: «Так вот оно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Жертвоприношение, — пробормотал А-Ка. — То есть, другими словами, я — жертва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Сына Божьего, — ответил Молан. — Узы между тобой и Хэйши были связаны с темнотой. Он пробудился благодаря тебе, и аналогично…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вождь, — Хэйши прервал Молана.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улыбнулся, но А-Ка хотел знать, что Молан собирается сказать, поэтому он повернулся к Хэйши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прекратит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Хэйши, державшая руку А-Ка, слегка сжалась; взгляд Хэйши был укоризненным, поэтому А-Ка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позже, А-Ка. А сейчас давай посмотрим на «Желание Приливов». Я думаю, ты сможешь понять, для чего оно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остановился. Они уже подошли к центру лазерного массива, и когда они приблизились на определённое расстояние, звёздный свет на небе в одно мгновение исчез. Вокруг них появились стены, от которых исходило чистое белое свечение. Потолок и пол будто бы были залиты молочным, как будто они находились в белой комнате без мебели. Триста шестьдесят градусов света были повсюду, окутывая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находилась только капсула. Капсула была совершенно новой, и А-Ка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носитель, в котором находился Хэйши, когда прибыл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Молан произнёс: — Посмотри внимательнее. Он точно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наклонился, чтобы осмотреть капсулу, и увидел, что на её внешней стороне блестит табличка. На ней было вырезано: «Heishi Z9925».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она точно такая же, — А-Ка положил руку на крышку капсулы и сказал: — «Хэйши» — это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 меня не было имени. А-Ка дал мне человеческое имя, основываясь на надписях на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