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я заметил, как глаза герцога слегка мерцают, будто он находил эту ситуацию интригующей. Его взгляд будто пронзал нас сзади. Выдержав его взгляд, я осторожно потянул наши переплетенные руки вниз, стараясь сделать носовой платок как можно незаметнее. Мы с Эрханом двигались настолько естественно, насколько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и моя мать за нами не последовали.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них были свои собственные планы: они лишь наблюдали, как мы исчезаем вдали. Лицо моей матери все еще было полно эмоций, она прикрыла рот рукой, а герцог продолжал наблюдать за нами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шли, в тишине раздавался только звук наших шагов. Должно быть, за нами следовали слуги, но они двигались так бесшумно, что даже подумать об этом было жутко. Коридоры дома Серпентайн, через которые мы прошли, были мрачными и леденящими душу. Возможно, потому, что семья занималась заклинаниями и проклятиями, все украшения были довольно древними, а назначение некоторых предметов я и вовсе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картины жуткие».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за место этот дом? На стенах висели картины с изображением странных существ с проколотыми шеями или монстров, пожирающих наполовину нарезанных людей... И более того, было множество предметов, связанных с змеями. Во время нашей прогулки я видел бесконечный ряд кож змей и их препаратов.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был не слишком смел, для меня было естественно пугаться подобных мрачных украшений. Бессознательно я крепко сжал руку Эрхана, но он тут же дёрнулся, и я испуганно выпустил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 Платок, связывавший нас,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Эрхан остановился и внимательно посмотрел на упавший платок. Он  выглядел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поднял платок. Затем, не беря меня за руку снова, он продолжил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отворилась большая дверь, я увидел комнату, в которой мне предстояло остановиться. В отличие от мрачного коридора, она оказалась вполне приятной. Учитывая, что я был ребенком, мебель для меня была достаточно низкой, хотя каждый предмет был выполнен в старинном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что-нибудь понадобится, просто позови кого-нибудь снаружи. Они сделают все, что ты попросишь.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Эрхан говорил это, слуга тихо стоял подле него. Обычно на такое заявление можно было бы кивнуть, но слуги Серпентина отличались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как будто не могли сделать ни шагу без команды, их абсолютное послушание и молчаливое наблюдение за мной напоминали устрашающе неподвижных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было трудно убедиться, смотрят ли они на меня вообще, поскольку мне было не видно их лиц. Их кукольный вид, проклятый и преследующий меня на каждом шагу, заставил меня поспешно отвернуться только для того, чтобы встретиться взглядом с Эрханом.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изнуренным. Сперва, он показался мне избалованным юным лордом, но теперь он казался лишь уставшим и измученным. Я смотрел на Эрхана, который перестал контролировать свое выражение лица. Пока я ждал, что он предложит показать мне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меня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недоверчиво посмотрел на него, задаваясь вопросом, как он мог сказать что-то настолько оскорбительное мне в лицо. Но выражение лица Эрхана было настолько несчастным, что было неловко даже задавать ему вопросы. Его глаза скосились, как будто он вот-вот заплачет, а веки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будто увидел истинное лицо Эрхана сквозь трещины хорошо сделанной маски. Никакие слова не могли сложиться в предложения и вылететь из моего рта. Как ребенок может сделать такое выражение лица? Я ему не нравлюсь, поэтому, возможно, он посчитал мое недавнее поведение отвратительным, или, возможно, он находит отвратительным само мое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 ты так 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Иронично, что я, которому высказали эти жесткие слова, был в порядке, но тот, кто их произнес, казался более мучимым. Короткие эмоции, которые я уловил на лице Эрхана, были полны самообличения, разочарования, муки, страха и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ничего сказать, и прежде чем у меня появилась возможность ответить, он повернулся и быстро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с громким хлопком. Слуги в коридоре остались неподвижными. Через некоторое время я услышал, как шаги Эрхана затихли, а затем стали совсем неслышимыми.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мне пойти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печальный уход не давал мне покоя. Если отбросить мое желание произвести хорошее впечатление на Эрхана, то человек с таким обеспокоенным выражением лица, похоже, может вызвать проблемы. После секундного колебания я открыл дверь, чтобы последовать за ним, и чуть не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слуги стояли прямо передо мной. Они были покрыты тканью, причудливые узоры на них были нарисованы чем-то вроде кроваво-красных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Эрхан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говорил механически. Взглянув на их ноги, я был поражен, увидев, что они оказались босыми, и им что-то подкладывали в подошвы, дабы заглушить их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какое-то безумие? Что это за отношение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известный использованием зловещих заклинаний для "переработки" преступников, теперь раскрыл прямые последствия жестокой магии. Это показалось мне отвратительным, по коже у меня забежали мурашки. Я взглянул на лицо слуги, а затем вниз по затемняющемуся коридору следуя за закатом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это действительно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последовать за Эрханом, но не смог набраться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что угодно могло выскочить из-за угла, и я почувствовал, что игнорирование своего страха и попытка выйти наружу могут привести к чему-то ужасному.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скрипнув дверью, словно я и не собирался ее открывать, я закрыл ее и схватился за трепещущее сердце. Затем залез под одеяло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действительно смогу адаптироваться к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произошли еще одни ужасающие события, которые мне было трудно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отец, брат и эта жуткая усадьба.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из этого мне не нравилось, но выражение Эрхана все еще крутилось в моей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мое молодое, пятилетнее тело вскоре уступило глубокому сну, и прямо перед тем, как я заснул, я подумал, что жизнь здесь может оказаться довольно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только по-началу.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пора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 знакомое обращение, которое используют слуги по отношению ко мне. Я знал, что должен встать, но мое тело сопротивлялось. Частично из-за моей врожденной хрупкости, которая требовала много сна, а также потому, что впервые за долгое время я наконец смог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я открыл глаза и увидел комнату, озаренную солнцем. Затем, холодное лицо слуги, к которому я так и не смог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покрытое белой тканью, с ярко-красными росписями заклинаний там, где должны были быть глаза, заставило меня инстинктивно дернуться. Но я быстро извинился и протер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последовало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моего извинения было бы уместно получить хотя бы признак признания, но, кажется, это не было в них запрограммировано. Слуга лишь указал на умывальник, подготовил сменную одежду, а затем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уход был бесшумным, но я уже вырос и перестал прятаться от испуга под одеялами, словно ребенок. После мытья я вытер лицо полотенцем и посмотрелся в зеркало. Цвет моего лица напоминал белую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тыквенного цвета, как у моей матери, и светло-каштановые волосы с оттенком блонда, вероятно, со стороны отца, которые слегка краснеют на солнце. Я расчесал свои спутанные волосы, торчащие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голос начал меняться, и каждое утро он звучал все страннее.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небрежно причесал мои растрепанные волосы, которые казались отражением бурности моего ночного сна, так как они все продолжали быть непослушными.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вдруг приснился день, когда я впервые пришел в поместье Серпентайн?"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день девять лет назад во сне, я чувствовал себя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мне было четырнадцать лет. Дни неловкой речи и неспособности нормально говорить остались позади. Моя мать больше не беспокоилась о моем медленном развитии, и, вопреки ожиданиям, что я не смогу хорошо адаптироваться, я уже девять лет был членом жуткой семьи Серпентайн.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Эрхан собирается вернуться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Эрхана почти не было в особняке Серпентайн, потому что в последний раз я видел его во сне девять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http://bllate.org/book/13028/1148522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