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Звуковой сигнал прервал мысли агента Цзинь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компьютера появилось новое письмо, агент кликнул на него и пролистал содержание, а его лицо показало, насколько он был шокирован!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приглашение на выступление... Компания «Черная сеть культуры Подземного мира» приглашает тебя выступить у них, указана цена в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Жэнь из нашей компании получил работу на сто тысяч, — пробормотал агент в трансе. — Неужели бог Богатства, которому я помолился тогда, действительно помог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круглой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настолько отчаялись, что готовы были сами платить за твои выступления, так кто же заплатит сто тысяч юаней, чтобы нанять тебя? «Черная сеть» - это же не какой-то завуалированный термин для того, что заманить тебя к морю и сбросить в него,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 Жэнь тоже выглядит очень взволнованным, он разрешил ему подойти и самому прочитать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его глазами, Цзинь Жэнь прочел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 Жэнь сердечно приглашается на ежегодное собрание компании «Черная сеть культуры Подземного мира». Описание работы: исполнение песен и танцев. Приоритетная песня: «Охотник за светом». Вознаграждение: сто тысяч юаней. Если вы заинтересованы в сотрудничестве, пожалуйста, позвоните на номер 1344-444-44-44 после ноля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Жэня заколотилось как бешенное.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такой причудливый номер, состоящий из четверок, не используется в фильмах о призраках?»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бывшем Небесная Пурпурная Звезда культуры Шэньчжена, ныне самый неизвестный мужской айдол... с одной интересной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осторожно достал свой полностью заряженный мобильный телефон. Его била мелкая дрожь: это было первое рабочее предложение для Цзинь Жэня за три года с момента его дебюта, и он боялся, что если не скажет правильные слова, то все обернется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агент набрал номер, едва удерживая трубку, и поспешно сунул ее в руку Цзинь Жэню. Цзинь Жэнь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господин Ян, агент Цзинь 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подключился, и на другом конце раздался мужской голос. Голос показался довольно приятным, а его тембр мягко струился вверх, заставляя людей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посмотрел на дрожащего агента и понизил голос, стараясь изобразить образ уверенного и спокойного мужчины средних лет: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—Здравствуйте, я агент Цзинь Жэня, как вас зовут,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секретарь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имя, как только я его услышал, я понял, что вы особенно красивы, — охотно похвалил его Цзинь Жэнь. — Эм… Мы готовы принять приглашение вашей компании, не говоря уже о контракте...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Противоположная сторона на мгновение замолчала, его тон был полон сомнений: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готовы принять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поторопился с ответом Цзинь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слишком хотел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Противоположная сторона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снова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считаете, что сто тысяч юаней - это неразумная сумма?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снизить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Правда-правда.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даже бесплатно выступал, лишь бы ему позволили петь перед живыми людьми и не нужно было платить за площадку! Он слишком хотел выступать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хотели предлагать господину Цзинь Жэню всего лишь сто тысяч, но... — секретарь Цзинь на другом конце не стал развивать эту тему дальше. — В любом случае, это здорово, что вы приняли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таким вежливым, он и так был готов принять приглашение!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тысяч юаней авансом, окончательный расчет будет после шоу. Пожалуйста, сообщите мне номер банковского счета и полное имя получателя.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тысяч юаней авансом… — протянул Цзинь Жэнь. Какая разница между этой суммой и полной оплатой?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явно не поняла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хотели бы сразу отправить вам полный платеж, но в ад... в нашей компании есть правило, что при выполнении контракта оплата должна идти в виде двух сумм: аванса и окончательного платежа, пожалуйста,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Прощаю, конечно. А, я имею в виду... способ оплаты не важен.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Жэня заколотилось, длинные тонкие пальцы запрыгнули на виртуальную клавиатуру и быстро отредактировали номер счета и название счета в текстовом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Нажимая кнопку «Отправить», он вдруг вспомнил о мошенничестве из программы «Сегодняшний закон». В программе полицейские неоднократно напоминали, что информацию о счете нельзя сообщать кому попало. А вдруг эти люди - мошенники, и они переведут деньги со счета, который ему выделила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подумал об этом и тут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счету все равно не было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получено, деньги переведены, — тихо сказал секретарь Цзинь. — Мы пришлем за вами машину вниз десятого июля в восемь часов вечера.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Цзинь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мобильный телефон его агента пришло два текстовых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номер 0003 (Chernaya*sety) перевод (деньги за выступление) 90 000,00 юаней на карту номер 2333 8 июля в 00:05. [Банк «Тианди»]]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номер № 2333 8 июля в 00:05 пополнение (деньги за выступление) 90 000,00 юаней, остаток 90010,13 юаней. [Банк «Тианди»]]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http://bllate.org/book/12959/1138512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