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 08:00]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время появилось на электронных часах на столе с будильником. Сухван, который только что проснулся, на мгновение уставился на часы мутными глазами. Затем он медленно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его телефон завибрировал, как будто ждал его пробуждения. Несколько символов, которые появились на нем, бросились в глаза Сухвану.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не длинное и не короткое, появилось на экране и исчезло. Когда буквы исчезли, Сухван выдохнул, сдерживая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чтобы этот день наступил поскорее, он также надеялся, что он вообще не наступит. Это противоречивое чувство становилось все более сильным и беспокоящим.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вошел в ванную. Когда он разделся и включил душ, он увидел в зеркале на противоположной стороне фигуру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невольно вздрогнул и удивленно посмотрел в зеркало. Удивленный мужчина уставился на него в ответ, затем в точности повторил движения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уже пора было привыкнуть к этому, Сухван все еще находил человека в зеркале ужасно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месяц с тех пор, как он проявился в этом теле. Когда он впервые открыл глаза в теле этого мужчины, он был просто сбит с толку. Когда он проснулся, он обнаружил себя валяющимся под телеграфным столбом в каком-то неизвестном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внутри романа BL. Сухван понял это ровно через неделю после своего проявления. Хотя у него не было воспоминаний о первоначальном владельце тела, он постепенно разобрался в ситуации, наблюдая за своим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Сухван не мог вспомнить, кем он был до своего появления. Но что-то смутно плавало в его пустом разуме — по иронии судьбы, это было содержание романа, который, как он предполагал, читал его предыдущий «я». И это был мрачный роман с рейтингом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название, только жалкое содержание и имена персонажей. И у него было то же имя, что и у второстепенного героя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герой? Нет, этот парень даже не рассматривался как второстепенный герой, он был скорее чужеродным элементом. Он был преступником, который был одержим главным героем, он навязал ему помолвку, держал его взаперти и насиловал. Сухван нахмурился, вспомнив содержание романа, которое снова всплыло в его сознании, когда он включил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включил его, вода нужной температуры немедленно обрушилась на тело Сухвана. Хорошо очерченные мышцы слегка дрожали, когда вода касалась их. Несмотря на то, что теперь это было его собственное тело, он все равно смотрел на него трезвым взглядом, будто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Сухван. Рецессивный альфа с тяжелыми комплексами неполноценности. Родился как чеболь* в третьем поколении, но никогда не был этим удовлетворен, ненавидел себя за то, что был рецессивным, и вымещал свое разочарование на других, в конечном итоге обнаружив свою неполноценность по отношению к главному герою, доминирующему омеге, став одержимым им — чужеродным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*Чебо́ль — южнокорейская форма финансово-промышленных групп. Конгломерат, представляющий собой группу формально самостоятельных фирм, находящихся в собственности определенных семей и под единым административным и финансовым контролем. Чеболи возникли в Южной Корее в конце Корейской войны и существуют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вообще не мог его понять. Его предпроявленное «я», вероятно, было порядочным, обычным гражданином со здоровым умом. Поэтому, когда он узнал, что проявился в теле Джин Сухвана, он не просто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Было бы лучше, если бы он проявился до начала романа, но Джин Сухван уже встретил Ли Сынхена, главного героя. Когда он понял это, сердце Сухвана сжалось. Он отчаянно собирал информацию, чтобы узнать, в какой точке времени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Джин Сухван еще не совершил своих безумных поступков. Если бы он сделал неверный шаг, ему пришлось бы иметь дело с необратимыми последствиями, но это было не так. Сухвану действительно повезло. К счастью, он проявился всего за день до того, как Джин Сухван собирался напасть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кнопку душа в противоположном направлении, чтобы остановить воду, Сухван выбежал из ванной. Гостиничный номер с его однотонными светлыми обоями стал уже даже немного привычным после проживания в нем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проявился, Сухван сбежал из дома, где он жил с главным героем. Даже в своем замешательстве он не мог встретиться с Сынхеном, который станет причиной его смерти. Он пока еще был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он начал исправлять все неправильные поступки один за другим. Вот почему он прожил в гостиничном номере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Сухван, этот сумасшедший ублюдок, не останавливался ни перед чем, чтобы завладеть главным героем в первых частях романа. Используя силу своей семьи, он навязал помолвку с главным героем и почти разрушил семью главного героя, заставив его жить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удерживал взаперти главного героя, который пришел добровольно, и взял его силой. Как и положено роману с рейтингом R, он делал с главным героем всевозможные невыразимые вещи. Несмотря на то, что он был чужеродным элементом, он наигрался и  чувствовал себя удовлетворенным. Конечно, концом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Джин Сухван в конечном итоге был убит главным героем-мужчиной, Сухван энергично покачал головой. В любом случае, с тех пор как он проявился, ничего подобного больше не случалось. Хотя главного героя заставили вступить с ним в помолвку, он все еще был чист и никоим образом не пострадал. Это потому, что он проявился в ту самую ночь, когда Джин Сухван, этот ублюдок, был полностью готов совершить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был пьян от радости, что главный герой наконец стал принадлежать ему. Сильно пьяный, Джин Сухван ударился головой о телеграфный столб в грязном переулке и потерял сознание. Поскольку это было такое уединенное место, никто не обнаружил, что он упал, и когда Джин Сухван проснулся утром, он больше не был «Джин Сухваном».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http://bllate.org/book/12942/1136057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