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Юйханя утащили за угол дома. Заметив, что он не сопротивляется, тот человек подумал, что мальчик слишком испуган и не осмелится что-то предпринять. Поэтому как только они оказались в безлюдном месте, он сразу же отпустил Сы Юйханя.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Юйхань окинул стоявшего перед ним громилу холодным и мрачным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послал?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ним взглядом, похититель внезапно испытал необъяснимый страх, из-за которого на мгновение потерял дар речи. Но вскоре он опомнился и мысленно обругал себя за то, что испугался маленького мальчика.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своей светлой кожей, румяным лицом и белыми зубами Сы Юйхань выглядел очень хорошеньким. Сейчас он был все еще мал, поэтому его лицо выглядело немного пухлым, но всего через несколько лет он должен был превратиться в поразительно красивого юношу. В здешних местах давно не появлялись люди с такой привлекательной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чушь болтать. Когда я тебя продам, то получу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протянул руку, собираясь схватить Сы Юйханя.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его рука внезапно замерла, поскольку этот мальчишка схватил его за запястье. Обитая в цзянху*, он тоже обладал некоторыми навыками, но сегодня этот сопливый мальчишка с невероятной легкостью схватил его за жизненную артерию.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Цзянху (букв. реки и озера). Так обычно называют мир мастеров боевых искусств, а иногда преступную вольницу, существующую по своим законам.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ему просто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произошло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Сы Юйханя слегка приподнялся вверх. Какой глупый и жалкий человек! Он слегка усилил нажим своих пухлых белых пальчиков, и лицо этого крепкого мужчины исказилось от боли. Казалось, его глаза вот-вот выскочат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пощади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больше не мог терпеть. Он рухнул на колени. По его лбу катился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послал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очень странно слышать столь холодный и мрачный голос из уст маленького и хрупкого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Никто. Это правда. Пощади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бы не подумал, что семи-восьмилетний ребенок может оказаться настолько сильным. После того, как он произнес эти слова, боль стала еще невыносимее.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Юйхань слегка приподнял брови. Он не ожидал, что у Кэ Жуаня найдется такой верный подчиненный. Что ж,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потемнели. Но как только он уже решил избавиться от этого человека, неподалеку послышался встревоженный голос Кэ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Почтенный, вы не видели здесь необычно красивого мальчика семи-восьми лет, примерно вот такого роста?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а вы не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Юйхань услышал этот почти плачущий голос и его прежняя убежденность немного пошатнулась. Он бросил взгляд на здоровяка, который уже почти потерял сознание, и слегка разжал свои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собирался меня забрать?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сразу же отступила, и лицо здоровяка перекосилось в злобной гримасе. Проклятый сосунок, еще из пеленок не вылез, а уже посмел поднять на него руку. Этот мальчишка застал его врасплох, только поэтому ему удалось одержать над ним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вскочил на ноги и заревел: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Мерзкий мальчишка, тебе жить надоело!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замахнулся кулаком, целясь в лицо Сы Юйханя. Громила подумал, что если даже этот мелкий мерзавец не умрет от его удара, то уж в любом случае больше не сможет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на лице Сы Юйханя появилась кривая улыбка, которая в сумраке ночи казалась еще более пугающей. Он поднял свою маленькую руку и встретил ей устремившийся к нему кулак здоровяка.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Громила усмехнулся. Разве этот мальчишка не переоценивает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кулаки столкнулись, мужчина сразу же побледнел и покрылся холодным потом. Этот кулачок был вдвое меньше его собственного, но после столкновения с ним его рука оказалась сломана. Он хотел закричать, но почему-то не мог издать ни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кости в его правой руке сломаны. Ему было так больно, что он хотел бы потерять сознание, но из-за боли его сознание, наоборот, становилось все яснее и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переоценил свои возможности, — заявил Сы Юйхань с таким бесстрастным выражением лица, словно просто излагал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 меня! Я знаю, что был неправ. Я признаю свою ошибку, — принялся умолять о прощении громила, сразу опустившись на колени. — Прости меня. Я действительно понял, что поступил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же дьявола он разозлил?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http://bllate.org/book/12380/1104007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